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77" w:rsidRPr="00A91D65" w:rsidRDefault="00C65777" w:rsidP="00A91D65">
      <w:pPr>
        <w:spacing w:after="0" w:line="240" w:lineRule="auto"/>
        <w:jc w:val="center"/>
        <w:rPr>
          <w:rFonts w:ascii="Times New Roman" w:hAnsi="Times New Roman" w:cs="Times New Roman"/>
          <w:b/>
          <w:bCs/>
          <w:sz w:val="32"/>
          <w:szCs w:val="24"/>
        </w:rPr>
      </w:pPr>
      <w:r w:rsidRPr="00A91D65">
        <w:rPr>
          <w:rFonts w:ascii="Times New Roman" w:hAnsi="Times New Roman" w:cs="Times New Roman"/>
          <w:b/>
          <w:bCs/>
          <w:sz w:val="32"/>
          <w:szCs w:val="24"/>
        </w:rPr>
        <w:t>ПРОЕКТ</w:t>
      </w:r>
    </w:p>
    <w:p w:rsidR="00C65777" w:rsidRPr="00A91D65" w:rsidRDefault="00C65777" w:rsidP="00A91D65">
      <w:pPr>
        <w:spacing w:after="0" w:line="240" w:lineRule="auto"/>
        <w:jc w:val="center"/>
        <w:rPr>
          <w:rFonts w:ascii="Times New Roman" w:hAnsi="Times New Roman" w:cs="Times New Roman"/>
          <w:b/>
          <w:bCs/>
          <w:sz w:val="32"/>
          <w:szCs w:val="24"/>
        </w:rPr>
      </w:pPr>
    </w:p>
    <w:p w:rsidR="00C65777" w:rsidRPr="00A91D65" w:rsidRDefault="00C65777" w:rsidP="00A91D65">
      <w:pPr>
        <w:spacing w:after="0" w:line="240" w:lineRule="auto"/>
        <w:jc w:val="center"/>
        <w:rPr>
          <w:rFonts w:ascii="Times New Roman" w:hAnsi="Times New Roman" w:cs="Times New Roman"/>
          <w:b/>
          <w:bCs/>
          <w:sz w:val="32"/>
          <w:szCs w:val="24"/>
        </w:rPr>
      </w:pPr>
      <w:r w:rsidRPr="00A91D65">
        <w:rPr>
          <w:rFonts w:ascii="Times New Roman" w:hAnsi="Times New Roman" w:cs="Times New Roman"/>
          <w:b/>
          <w:bCs/>
          <w:sz w:val="32"/>
          <w:szCs w:val="24"/>
        </w:rPr>
        <w:t>РОССИЙСКАЯ ФЕДЕРАЦИЯ</w:t>
      </w:r>
    </w:p>
    <w:p w:rsidR="00C65777" w:rsidRPr="00A91D65" w:rsidRDefault="00C65777" w:rsidP="00A91D65">
      <w:pPr>
        <w:spacing w:after="0" w:line="240" w:lineRule="auto"/>
        <w:jc w:val="center"/>
        <w:rPr>
          <w:rFonts w:ascii="Times New Roman" w:hAnsi="Times New Roman" w:cs="Times New Roman"/>
          <w:b/>
          <w:bCs/>
          <w:sz w:val="32"/>
          <w:szCs w:val="24"/>
        </w:rPr>
      </w:pPr>
      <w:r w:rsidRPr="00A91D65">
        <w:rPr>
          <w:rFonts w:ascii="Times New Roman" w:hAnsi="Times New Roman" w:cs="Times New Roman"/>
          <w:b/>
          <w:bCs/>
          <w:iCs/>
          <w:sz w:val="32"/>
          <w:szCs w:val="24"/>
        </w:rPr>
        <w:t>ИРКУТСКАЯ ОБЛАСТЬ</w:t>
      </w:r>
    </w:p>
    <w:p w:rsidR="00C65777" w:rsidRPr="00A91D65" w:rsidRDefault="00C65777" w:rsidP="00A91D65">
      <w:pPr>
        <w:spacing w:after="0" w:line="240" w:lineRule="auto"/>
        <w:jc w:val="center"/>
        <w:rPr>
          <w:rFonts w:ascii="Times New Roman" w:hAnsi="Times New Roman" w:cs="Times New Roman"/>
          <w:b/>
          <w:sz w:val="32"/>
          <w:szCs w:val="24"/>
        </w:rPr>
      </w:pPr>
      <w:r w:rsidRPr="00A91D65">
        <w:rPr>
          <w:rFonts w:ascii="Times New Roman" w:hAnsi="Times New Roman" w:cs="Times New Roman"/>
          <w:b/>
          <w:sz w:val="32"/>
          <w:szCs w:val="24"/>
        </w:rPr>
        <w:t>БОХАНСКИЙ МУНИЦИПАЛЬНЫЙ РАЙОН</w:t>
      </w:r>
    </w:p>
    <w:p w:rsidR="00C65777" w:rsidRPr="00A91D65" w:rsidRDefault="00C65777" w:rsidP="00A91D65">
      <w:pPr>
        <w:spacing w:after="0" w:line="240" w:lineRule="auto"/>
        <w:jc w:val="center"/>
        <w:rPr>
          <w:rFonts w:ascii="Times New Roman" w:hAnsi="Times New Roman" w:cs="Times New Roman"/>
          <w:b/>
          <w:sz w:val="32"/>
          <w:szCs w:val="24"/>
        </w:rPr>
      </w:pPr>
      <w:r w:rsidRPr="00A91D65">
        <w:rPr>
          <w:rFonts w:ascii="Times New Roman" w:hAnsi="Times New Roman" w:cs="Times New Roman"/>
          <w:b/>
          <w:sz w:val="32"/>
          <w:szCs w:val="24"/>
        </w:rPr>
        <w:t>МУНИЦИПАЛЬНОЕ ОБРАЗОВАНИЕ «ХОХОРСК»</w:t>
      </w:r>
    </w:p>
    <w:p w:rsidR="00C65777" w:rsidRPr="00A91D65" w:rsidRDefault="00C65777" w:rsidP="00A91D65">
      <w:pPr>
        <w:autoSpaceDE w:val="0"/>
        <w:autoSpaceDN w:val="0"/>
        <w:adjustRightInd w:val="0"/>
        <w:spacing w:after="0" w:line="240" w:lineRule="auto"/>
        <w:jc w:val="center"/>
        <w:rPr>
          <w:rFonts w:ascii="Times New Roman" w:hAnsi="Times New Roman" w:cs="Times New Roman"/>
          <w:b/>
          <w:bCs/>
          <w:kern w:val="2"/>
          <w:sz w:val="32"/>
          <w:szCs w:val="24"/>
        </w:rPr>
      </w:pPr>
      <w:r w:rsidRPr="00A91D65">
        <w:rPr>
          <w:rFonts w:ascii="Times New Roman" w:hAnsi="Times New Roman" w:cs="Times New Roman"/>
          <w:b/>
          <w:sz w:val="32"/>
          <w:szCs w:val="24"/>
        </w:rPr>
        <w:t>ДУМА</w:t>
      </w:r>
    </w:p>
    <w:p w:rsidR="00C65777" w:rsidRPr="00A91D65" w:rsidRDefault="00C65777" w:rsidP="00A91D65">
      <w:pPr>
        <w:pStyle w:val="a3"/>
        <w:ind w:left="720"/>
        <w:jc w:val="both"/>
        <w:rPr>
          <w:sz w:val="32"/>
        </w:rPr>
      </w:pPr>
    </w:p>
    <w:p w:rsidR="00C65777" w:rsidRPr="00A91D65" w:rsidRDefault="00C65777" w:rsidP="00A91D65">
      <w:pPr>
        <w:spacing w:after="0" w:line="240" w:lineRule="auto"/>
        <w:jc w:val="center"/>
        <w:rPr>
          <w:rFonts w:ascii="Times New Roman" w:hAnsi="Times New Roman" w:cs="Times New Roman"/>
          <w:b/>
          <w:sz w:val="32"/>
          <w:szCs w:val="24"/>
        </w:rPr>
      </w:pPr>
      <w:r w:rsidRPr="00A91D65">
        <w:rPr>
          <w:rFonts w:ascii="Times New Roman" w:hAnsi="Times New Roman" w:cs="Times New Roman"/>
          <w:b/>
          <w:sz w:val="32"/>
          <w:szCs w:val="24"/>
        </w:rPr>
        <w:t>«О ВНЕСЕНИИ ИЗМЕНЕНИЙ В УСТАВ МУНИЦИПАЛЬНОГО ОБРАЗОВАНИЯ «</w:t>
      </w:r>
      <w:r w:rsidRPr="00A91D65">
        <w:rPr>
          <w:rFonts w:ascii="Times New Roman" w:hAnsi="Times New Roman" w:cs="Times New Roman"/>
          <w:b/>
          <w:bCs/>
          <w:sz w:val="32"/>
          <w:szCs w:val="24"/>
        </w:rPr>
        <w:t>ХОХОРСК</w:t>
      </w:r>
      <w:r w:rsidRPr="00A91D65">
        <w:rPr>
          <w:rFonts w:ascii="Times New Roman" w:hAnsi="Times New Roman" w:cs="Times New Roman"/>
          <w:b/>
          <w:sz w:val="32"/>
          <w:szCs w:val="24"/>
        </w:rPr>
        <w:t>»</w:t>
      </w:r>
    </w:p>
    <w:p w:rsidR="00C65777" w:rsidRPr="00A91D65" w:rsidRDefault="00C65777" w:rsidP="00A91D65">
      <w:pPr>
        <w:shd w:val="clear" w:color="auto" w:fill="FFFFFF"/>
        <w:tabs>
          <w:tab w:val="left" w:leader="underscore" w:pos="2179"/>
        </w:tabs>
        <w:spacing w:after="0" w:line="240" w:lineRule="auto"/>
        <w:rPr>
          <w:rFonts w:ascii="Times New Roman" w:hAnsi="Times New Roman" w:cs="Times New Roman"/>
          <w:spacing w:val="-1"/>
          <w:sz w:val="24"/>
          <w:szCs w:val="24"/>
        </w:rPr>
      </w:pPr>
    </w:p>
    <w:p w:rsidR="00C65777" w:rsidRPr="00A91D65" w:rsidRDefault="00C65777" w:rsidP="00A91D65">
      <w:pPr>
        <w:shd w:val="clear" w:color="auto" w:fill="FFFFFF"/>
        <w:tabs>
          <w:tab w:val="left" w:leader="underscore" w:pos="2179"/>
        </w:tabs>
        <w:spacing w:after="0" w:line="240" w:lineRule="auto"/>
        <w:ind w:firstLine="709"/>
        <w:jc w:val="both"/>
        <w:rPr>
          <w:rFonts w:ascii="Times New Roman" w:hAnsi="Times New Roman" w:cs="Times New Roman"/>
          <w:spacing w:val="-1"/>
          <w:sz w:val="24"/>
          <w:szCs w:val="24"/>
        </w:rPr>
      </w:pPr>
      <w:r w:rsidRPr="00A91D65">
        <w:rPr>
          <w:rFonts w:ascii="Times New Roman" w:hAnsi="Times New Roman" w:cs="Times New Roman"/>
          <w:spacing w:val="-1"/>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 Дума муниципального образования «</w:t>
      </w:r>
      <w:proofErr w:type="spellStart"/>
      <w:r w:rsidRPr="00A91D65">
        <w:rPr>
          <w:rFonts w:ascii="Times New Roman" w:hAnsi="Times New Roman" w:cs="Times New Roman"/>
          <w:spacing w:val="-1"/>
          <w:sz w:val="24"/>
          <w:szCs w:val="24"/>
        </w:rPr>
        <w:t>Хохорск</w:t>
      </w:r>
      <w:proofErr w:type="spellEnd"/>
      <w:r w:rsidRPr="00A91D65">
        <w:rPr>
          <w:rFonts w:ascii="Times New Roman" w:hAnsi="Times New Roman" w:cs="Times New Roman"/>
          <w:spacing w:val="-1"/>
          <w:sz w:val="24"/>
          <w:szCs w:val="24"/>
        </w:rPr>
        <w:t>»</w:t>
      </w:r>
    </w:p>
    <w:p w:rsidR="00C65777" w:rsidRPr="00A91D65" w:rsidRDefault="00C65777" w:rsidP="00A91D65">
      <w:pPr>
        <w:shd w:val="clear" w:color="auto" w:fill="FFFFFF"/>
        <w:tabs>
          <w:tab w:val="left" w:leader="underscore" w:pos="2179"/>
        </w:tabs>
        <w:spacing w:after="0" w:line="240" w:lineRule="auto"/>
        <w:ind w:firstLine="709"/>
        <w:jc w:val="center"/>
        <w:rPr>
          <w:rFonts w:ascii="Times New Roman" w:hAnsi="Times New Roman" w:cs="Times New Roman"/>
          <w:b/>
          <w:spacing w:val="-1"/>
          <w:sz w:val="24"/>
          <w:szCs w:val="24"/>
        </w:rPr>
      </w:pPr>
      <w:r w:rsidRPr="00A91D65">
        <w:rPr>
          <w:rFonts w:ascii="Times New Roman" w:hAnsi="Times New Roman" w:cs="Times New Roman"/>
          <w:b/>
          <w:spacing w:val="-1"/>
          <w:sz w:val="24"/>
          <w:szCs w:val="24"/>
        </w:rPr>
        <w:t>РЕШИЛА:</w:t>
      </w:r>
    </w:p>
    <w:p w:rsidR="00C65777" w:rsidRPr="00A91D65" w:rsidRDefault="00C65777" w:rsidP="00A91D65">
      <w:pPr>
        <w:autoSpaceDE w:val="0"/>
        <w:autoSpaceDN w:val="0"/>
        <w:adjustRightInd w:val="0"/>
        <w:spacing w:after="0" w:line="240" w:lineRule="auto"/>
        <w:ind w:firstLine="709"/>
        <w:jc w:val="both"/>
        <w:rPr>
          <w:rFonts w:ascii="Times New Roman" w:hAnsi="Times New Roman" w:cs="Times New Roman"/>
          <w:sz w:val="24"/>
          <w:szCs w:val="24"/>
        </w:rPr>
      </w:pPr>
      <w:r w:rsidRPr="00A91D65">
        <w:rPr>
          <w:rFonts w:ascii="Times New Roman" w:hAnsi="Times New Roman" w:cs="Times New Roman"/>
          <w:sz w:val="24"/>
          <w:szCs w:val="24"/>
        </w:rPr>
        <w:t xml:space="preserve">1. Внести в Устав муниципального образования </w:t>
      </w:r>
      <w:r w:rsidRPr="00A91D65">
        <w:rPr>
          <w:rFonts w:ascii="Times New Roman" w:hAnsi="Times New Roman" w:cs="Times New Roman"/>
          <w:spacing w:val="-1"/>
          <w:sz w:val="24"/>
          <w:szCs w:val="24"/>
        </w:rPr>
        <w:t>«</w:t>
      </w:r>
      <w:proofErr w:type="spellStart"/>
      <w:r w:rsidRPr="00A91D65">
        <w:rPr>
          <w:rFonts w:ascii="Times New Roman" w:hAnsi="Times New Roman" w:cs="Times New Roman"/>
          <w:spacing w:val="-1"/>
          <w:sz w:val="24"/>
          <w:szCs w:val="24"/>
        </w:rPr>
        <w:t>Хохорск</w:t>
      </w:r>
      <w:proofErr w:type="spellEnd"/>
      <w:r w:rsidRPr="00A91D65">
        <w:rPr>
          <w:rFonts w:ascii="Times New Roman" w:hAnsi="Times New Roman" w:cs="Times New Roman"/>
          <w:spacing w:val="-1"/>
          <w:sz w:val="24"/>
          <w:szCs w:val="24"/>
        </w:rPr>
        <w:t xml:space="preserve">» </w:t>
      </w:r>
      <w:r w:rsidRPr="00A91D65">
        <w:rPr>
          <w:rFonts w:ascii="Times New Roman" w:hAnsi="Times New Roman" w:cs="Times New Roman"/>
          <w:sz w:val="24"/>
          <w:szCs w:val="24"/>
        </w:rPr>
        <w:t>следующие изменения:</w:t>
      </w:r>
    </w:p>
    <w:p w:rsidR="00BA2B0A" w:rsidRPr="00BA2B0A" w:rsidRDefault="00BA2B0A" w:rsidP="00BA2B0A">
      <w:pPr>
        <w:autoSpaceDE w:val="0"/>
        <w:autoSpaceDN w:val="0"/>
        <w:adjustRightInd w:val="0"/>
        <w:spacing w:after="0" w:line="240" w:lineRule="auto"/>
        <w:ind w:firstLine="709"/>
        <w:jc w:val="both"/>
        <w:rPr>
          <w:rFonts w:ascii="Times New Roman" w:hAnsi="Times New Roman" w:cs="Times New Roman"/>
          <w:sz w:val="24"/>
          <w:szCs w:val="24"/>
        </w:rPr>
      </w:pPr>
      <w:r w:rsidRPr="00BA2B0A">
        <w:rPr>
          <w:rFonts w:ascii="Times New Roman" w:hAnsi="Times New Roman" w:cs="Times New Roman"/>
          <w:b/>
          <w:sz w:val="24"/>
          <w:szCs w:val="24"/>
        </w:rPr>
        <w:t>Часть 1 статьи 1</w:t>
      </w:r>
      <w:r w:rsidRPr="00BA2B0A">
        <w:rPr>
          <w:rFonts w:ascii="Times New Roman" w:hAnsi="Times New Roman" w:cs="Times New Roman"/>
          <w:sz w:val="24"/>
          <w:szCs w:val="24"/>
        </w:rPr>
        <w:t xml:space="preserve"> изложить в следующей редакции:</w:t>
      </w:r>
    </w:p>
    <w:p w:rsidR="00C65777" w:rsidRPr="00BA2B0A" w:rsidRDefault="00BA2B0A" w:rsidP="00BA2B0A">
      <w:pPr>
        <w:pStyle w:val="ConsNonformat"/>
        <w:ind w:firstLine="709"/>
        <w:jc w:val="both"/>
        <w:rPr>
          <w:rFonts w:ascii="Times New Roman" w:hAnsi="Times New Roman"/>
          <w:sz w:val="24"/>
          <w:szCs w:val="24"/>
        </w:rPr>
      </w:pPr>
      <w:r w:rsidRPr="00BA2B0A">
        <w:rPr>
          <w:rFonts w:ascii="Times New Roman" w:hAnsi="Times New Roman"/>
          <w:sz w:val="24"/>
          <w:szCs w:val="24"/>
        </w:rPr>
        <w:t>«1.</w:t>
      </w:r>
      <w:r w:rsidRPr="00BA2B0A">
        <w:rPr>
          <w:rFonts w:ascii="Times New Roman" w:hAnsi="Times New Roman"/>
          <w:color w:val="000000"/>
          <w:sz w:val="24"/>
          <w:szCs w:val="24"/>
        </w:rPr>
        <w:t xml:space="preserve"> Наименование муниципального образования – </w:t>
      </w:r>
      <w:proofErr w:type="spellStart"/>
      <w:r w:rsidRPr="00BA2B0A">
        <w:rPr>
          <w:rFonts w:ascii="Times New Roman" w:hAnsi="Times New Roman"/>
          <w:color w:val="000000"/>
          <w:sz w:val="24"/>
          <w:szCs w:val="24"/>
        </w:rPr>
        <w:t>Хохорское</w:t>
      </w:r>
      <w:proofErr w:type="spellEnd"/>
      <w:r w:rsidRPr="00BA2B0A">
        <w:rPr>
          <w:rFonts w:ascii="Times New Roman" w:hAnsi="Times New Roman"/>
          <w:color w:val="000000"/>
          <w:sz w:val="24"/>
          <w:szCs w:val="24"/>
        </w:rPr>
        <w:t xml:space="preserve"> сельское поселение </w:t>
      </w:r>
      <w:proofErr w:type="spellStart"/>
      <w:r w:rsidRPr="00BA2B0A">
        <w:rPr>
          <w:rFonts w:ascii="Times New Roman" w:hAnsi="Times New Roman"/>
          <w:color w:val="000000"/>
          <w:sz w:val="24"/>
          <w:szCs w:val="24"/>
        </w:rPr>
        <w:t>Боханского</w:t>
      </w:r>
      <w:proofErr w:type="spellEnd"/>
      <w:r w:rsidRPr="00BA2B0A">
        <w:rPr>
          <w:rFonts w:ascii="Times New Roman" w:hAnsi="Times New Roman"/>
          <w:color w:val="000000"/>
          <w:sz w:val="24"/>
          <w:szCs w:val="24"/>
        </w:rPr>
        <w:t xml:space="preserve"> муниципального района Иркутской области. Сокращенное наименование – муниципальное образование «</w:t>
      </w:r>
      <w:proofErr w:type="spellStart"/>
      <w:r w:rsidRPr="00BA2B0A">
        <w:rPr>
          <w:rFonts w:ascii="Times New Roman" w:hAnsi="Times New Roman"/>
          <w:color w:val="000000"/>
          <w:sz w:val="24"/>
          <w:szCs w:val="24"/>
        </w:rPr>
        <w:t>Хохорск</w:t>
      </w:r>
      <w:proofErr w:type="spellEnd"/>
      <w:r w:rsidRPr="00BA2B0A">
        <w:rPr>
          <w:rFonts w:ascii="Times New Roman" w:hAnsi="Times New Roman"/>
          <w:color w:val="000000"/>
          <w:sz w:val="24"/>
          <w:szCs w:val="24"/>
        </w:rPr>
        <w:t>». Муниципальное образование «</w:t>
      </w:r>
      <w:proofErr w:type="spellStart"/>
      <w:r w:rsidRPr="00BA2B0A">
        <w:rPr>
          <w:rFonts w:ascii="Times New Roman" w:hAnsi="Times New Roman"/>
          <w:color w:val="000000"/>
          <w:sz w:val="24"/>
          <w:szCs w:val="24"/>
        </w:rPr>
        <w:t>Хохорск</w:t>
      </w:r>
      <w:proofErr w:type="spellEnd"/>
      <w:r w:rsidRPr="00BA2B0A">
        <w:rPr>
          <w:rFonts w:ascii="Times New Roman" w:hAnsi="Times New Roman"/>
          <w:color w:val="000000"/>
          <w:sz w:val="24"/>
          <w:szCs w:val="24"/>
        </w:rPr>
        <w:t xml:space="preserve">» является единым экономическим, историческим, социальным, территориальным образованием, входит в состав </w:t>
      </w:r>
      <w:proofErr w:type="spellStart"/>
      <w:r w:rsidRPr="00BA2B0A">
        <w:rPr>
          <w:rFonts w:ascii="Times New Roman" w:hAnsi="Times New Roman"/>
          <w:color w:val="000000"/>
          <w:sz w:val="24"/>
          <w:szCs w:val="24"/>
        </w:rPr>
        <w:t>Боханского</w:t>
      </w:r>
      <w:proofErr w:type="spellEnd"/>
      <w:r w:rsidRPr="00BA2B0A">
        <w:rPr>
          <w:rFonts w:ascii="Times New Roman" w:hAnsi="Times New Roman"/>
          <w:color w:val="000000"/>
          <w:sz w:val="24"/>
          <w:szCs w:val="24"/>
        </w:rPr>
        <w:t xml:space="preserve"> муниципального района, наделенного Законом </w:t>
      </w:r>
      <w:r w:rsidRPr="00BA2B0A">
        <w:rPr>
          <w:rFonts w:ascii="Times New Roman" w:hAnsi="Times New Roman"/>
          <w:color w:val="000000"/>
          <w:sz w:val="24"/>
          <w:szCs w:val="24"/>
          <w:lang w:eastAsia="en-US"/>
        </w:rPr>
        <w:t xml:space="preserve">Усть-Ордынского Бурятского АО от 30.12.2004 № 67-оз «О статусе и границах муниципальных образований </w:t>
      </w:r>
      <w:proofErr w:type="spellStart"/>
      <w:r w:rsidRPr="00BA2B0A">
        <w:rPr>
          <w:rFonts w:ascii="Times New Roman" w:hAnsi="Times New Roman"/>
          <w:color w:val="000000"/>
          <w:sz w:val="24"/>
          <w:szCs w:val="24"/>
          <w:lang w:eastAsia="en-US"/>
        </w:rPr>
        <w:t>Аларского</w:t>
      </w:r>
      <w:proofErr w:type="spellEnd"/>
      <w:r w:rsidRPr="00BA2B0A">
        <w:rPr>
          <w:rFonts w:ascii="Times New Roman" w:hAnsi="Times New Roman"/>
          <w:color w:val="000000"/>
          <w:sz w:val="24"/>
          <w:szCs w:val="24"/>
          <w:lang w:eastAsia="en-US"/>
        </w:rPr>
        <w:t xml:space="preserve">, </w:t>
      </w:r>
      <w:proofErr w:type="spellStart"/>
      <w:r w:rsidRPr="00BA2B0A">
        <w:rPr>
          <w:rFonts w:ascii="Times New Roman" w:hAnsi="Times New Roman"/>
          <w:color w:val="000000"/>
          <w:sz w:val="24"/>
          <w:szCs w:val="24"/>
          <w:lang w:eastAsia="en-US"/>
        </w:rPr>
        <w:t>Баяндаевского</w:t>
      </w:r>
      <w:proofErr w:type="spellEnd"/>
      <w:r w:rsidRPr="00BA2B0A">
        <w:rPr>
          <w:rFonts w:ascii="Times New Roman" w:hAnsi="Times New Roman"/>
          <w:color w:val="000000"/>
          <w:sz w:val="24"/>
          <w:szCs w:val="24"/>
          <w:lang w:eastAsia="en-US"/>
        </w:rPr>
        <w:t xml:space="preserve">, </w:t>
      </w:r>
      <w:proofErr w:type="spellStart"/>
      <w:r w:rsidRPr="00BA2B0A">
        <w:rPr>
          <w:rFonts w:ascii="Times New Roman" w:hAnsi="Times New Roman"/>
          <w:color w:val="000000"/>
          <w:sz w:val="24"/>
          <w:szCs w:val="24"/>
          <w:lang w:eastAsia="en-US"/>
        </w:rPr>
        <w:t>Боханского</w:t>
      </w:r>
      <w:proofErr w:type="spellEnd"/>
      <w:r w:rsidRPr="00BA2B0A">
        <w:rPr>
          <w:rFonts w:ascii="Times New Roman" w:hAnsi="Times New Roman"/>
          <w:color w:val="000000"/>
          <w:sz w:val="24"/>
          <w:szCs w:val="24"/>
          <w:lang w:eastAsia="en-US"/>
        </w:rPr>
        <w:t xml:space="preserve">, </w:t>
      </w:r>
      <w:proofErr w:type="spellStart"/>
      <w:r w:rsidRPr="00BA2B0A">
        <w:rPr>
          <w:rFonts w:ascii="Times New Roman" w:hAnsi="Times New Roman"/>
          <w:color w:val="000000"/>
          <w:sz w:val="24"/>
          <w:szCs w:val="24"/>
          <w:lang w:eastAsia="en-US"/>
        </w:rPr>
        <w:t>Нукутского</w:t>
      </w:r>
      <w:proofErr w:type="spellEnd"/>
      <w:r w:rsidRPr="00BA2B0A">
        <w:rPr>
          <w:rFonts w:ascii="Times New Roman" w:hAnsi="Times New Roman"/>
          <w:color w:val="000000"/>
          <w:sz w:val="24"/>
          <w:szCs w:val="24"/>
          <w:lang w:eastAsia="en-US"/>
        </w:rPr>
        <w:t xml:space="preserve">, </w:t>
      </w:r>
      <w:proofErr w:type="spellStart"/>
      <w:r w:rsidRPr="00BA2B0A">
        <w:rPr>
          <w:rFonts w:ascii="Times New Roman" w:hAnsi="Times New Roman"/>
          <w:color w:val="000000"/>
          <w:sz w:val="24"/>
          <w:szCs w:val="24"/>
          <w:lang w:eastAsia="en-US"/>
        </w:rPr>
        <w:t>Осинского</w:t>
      </w:r>
      <w:proofErr w:type="spellEnd"/>
      <w:r w:rsidRPr="00BA2B0A">
        <w:rPr>
          <w:rFonts w:ascii="Times New Roman" w:hAnsi="Times New Roman"/>
          <w:color w:val="000000"/>
          <w:sz w:val="24"/>
          <w:szCs w:val="24"/>
          <w:lang w:eastAsia="en-US"/>
        </w:rPr>
        <w:t xml:space="preserve">, </w:t>
      </w:r>
      <w:proofErr w:type="spellStart"/>
      <w:r w:rsidRPr="00BA2B0A">
        <w:rPr>
          <w:rFonts w:ascii="Times New Roman" w:hAnsi="Times New Roman"/>
          <w:color w:val="000000"/>
          <w:sz w:val="24"/>
          <w:szCs w:val="24"/>
          <w:lang w:eastAsia="en-US"/>
        </w:rPr>
        <w:t>Эхирит-Булагатского</w:t>
      </w:r>
      <w:proofErr w:type="spellEnd"/>
      <w:r w:rsidRPr="00BA2B0A">
        <w:rPr>
          <w:rFonts w:ascii="Times New Roman" w:hAnsi="Times New Roman"/>
          <w:color w:val="000000"/>
          <w:sz w:val="24"/>
          <w:szCs w:val="24"/>
          <w:lang w:eastAsia="en-US"/>
        </w:rPr>
        <w:t xml:space="preserve"> районов Иркутской области</w:t>
      </w:r>
      <w:r w:rsidRPr="00BA2B0A">
        <w:rPr>
          <w:rFonts w:ascii="Times New Roman" w:hAnsi="Times New Roman"/>
          <w:color w:val="000000"/>
          <w:sz w:val="24"/>
          <w:szCs w:val="24"/>
        </w:rPr>
        <w:t>» статусом муниципального района</w:t>
      </w:r>
      <w:proofErr w:type="gramStart"/>
      <w:r w:rsidRPr="00BA2B0A">
        <w:rPr>
          <w:rFonts w:ascii="Times New Roman" w:hAnsi="Times New Roman"/>
          <w:color w:val="000000"/>
          <w:sz w:val="24"/>
          <w:szCs w:val="24"/>
        </w:rPr>
        <w:t>.»</w:t>
      </w:r>
      <w:proofErr w:type="gramEnd"/>
    </w:p>
    <w:p w:rsidR="00C65777" w:rsidRPr="00A91D65" w:rsidRDefault="00C65777" w:rsidP="00A91D65">
      <w:pPr>
        <w:pStyle w:val="ConsNonformat"/>
        <w:ind w:firstLine="709"/>
        <w:jc w:val="both"/>
        <w:rPr>
          <w:rFonts w:ascii="Times New Roman" w:hAnsi="Times New Roman"/>
          <w:sz w:val="24"/>
          <w:szCs w:val="24"/>
        </w:rPr>
      </w:pPr>
      <w:r w:rsidRPr="00A91D65">
        <w:rPr>
          <w:rFonts w:ascii="Times New Roman" w:hAnsi="Times New Roman"/>
          <w:b/>
          <w:sz w:val="24"/>
          <w:szCs w:val="24"/>
        </w:rPr>
        <w:t>В абзаце 2 части 3 статьи 1</w:t>
      </w:r>
      <w:r w:rsidRPr="00A91D65">
        <w:rPr>
          <w:rFonts w:ascii="Times New Roman" w:hAnsi="Times New Roman"/>
          <w:sz w:val="24"/>
          <w:szCs w:val="24"/>
        </w:rPr>
        <w:t xml:space="preserve"> слова «</w:t>
      </w:r>
      <w:r w:rsidRPr="00A91D65">
        <w:rPr>
          <w:rFonts w:ascii="Times New Roman" w:hAnsi="Times New Roman"/>
          <w:color w:val="000000"/>
          <w:spacing w:val="-1"/>
          <w:sz w:val="24"/>
          <w:szCs w:val="24"/>
        </w:rPr>
        <w:t xml:space="preserve">может </w:t>
      </w:r>
      <w:r w:rsidRPr="00A91D65">
        <w:rPr>
          <w:rFonts w:ascii="Times New Roman" w:hAnsi="Times New Roman"/>
          <w:color w:val="000000"/>
          <w:sz w:val="24"/>
          <w:szCs w:val="24"/>
        </w:rPr>
        <w:t>использоваться</w:t>
      </w:r>
      <w:r w:rsidRPr="00A91D65">
        <w:rPr>
          <w:rFonts w:ascii="Times New Roman" w:hAnsi="Times New Roman"/>
          <w:sz w:val="24"/>
          <w:szCs w:val="24"/>
        </w:rPr>
        <w:t>» заменить словами «используется»;</w:t>
      </w:r>
    </w:p>
    <w:p w:rsidR="00C65777" w:rsidRPr="00A91D65" w:rsidRDefault="00C65777" w:rsidP="00A91D65">
      <w:pPr>
        <w:pStyle w:val="ConsNonformat"/>
        <w:ind w:firstLine="709"/>
        <w:jc w:val="both"/>
        <w:rPr>
          <w:rFonts w:ascii="Times New Roman" w:hAnsi="Times New Roman"/>
          <w:sz w:val="24"/>
          <w:szCs w:val="24"/>
        </w:rPr>
      </w:pPr>
      <w:r w:rsidRPr="00A91D65">
        <w:rPr>
          <w:rFonts w:ascii="Times New Roman" w:hAnsi="Times New Roman"/>
          <w:b/>
          <w:sz w:val="24"/>
          <w:szCs w:val="24"/>
        </w:rPr>
        <w:t>В части 3 статьи 4</w:t>
      </w:r>
      <w:r w:rsidRPr="00A91D65">
        <w:rPr>
          <w:rFonts w:ascii="Times New Roman" w:hAnsi="Times New Roman"/>
          <w:sz w:val="24"/>
          <w:szCs w:val="24"/>
        </w:rPr>
        <w:t xml:space="preserve"> слова «</w:t>
      </w:r>
      <w:bookmarkStart w:id="0" w:name="sub_903"/>
      <w:r w:rsidRPr="00A91D65">
        <w:rPr>
          <w:rFonts w:ascii="Times New Roman" w:hAnsi="Times New Roman"/>
          <w:color w:val="000000"/>
          <w:sz w:val="24"/>
          <w:szCs w:val="24"/>
        </w:rPr>
        <w:t>настоящим уставом и (или)</w:t>
      </w:r>
      <w:bookmarkEnd w:id="0"/>
      <w:r w:rsidRPr="00A91D65">
        <w:rPr>
          <w:rFonts w:ascii="Times New Roman" w:hAnsi="Times New Roman"/>
          <w:sz w:val="24"/>
          <w:szCs w:val="24"/>
        </w:rPr>
        <w:t>» исключить;</w:t>
      </w:r>
    </w:p>
    <w:p w:rsidR="00C65777" w:rsidRPr="00A91D65" w:rsidRDefault="00C65777" w:rsidP="00A91D65">
      <w:pPr>
        <w:pStyle w:val="ConsNonformat"/>
        <w:ind w:firstLine="709"/>
        <w:jc w:val="both"/>
        <w:rPr>
          <w:rFonts w:ascii="Times New Roman" w:hAnsi="Times New Roman"/>
          <w:sz w:val="24"/>
          <w:szCs w:val="24"/>
        </w:rPr>
      </w:pPr>
      <w:r w:rsidRPr="00A91D65">
        <w:rPr>
          <w:rFonts w:ascii="Times New Roman" w:hAnsi="Times New Roman"/>
          <w:b/>
          <w:sz w:val="24"/>
          <w:szCs w:val="24"/>
        </w:rPr>
        <w:t>В пункте 5 части 1 статьи 6</w:t>
      </w:r>
      <w:r w:rsidRPr="00A91D65">
        <w:rPr>
          <w:rFonts w:ascii="Times New Roman" w:hAnsi="Times New Roman"/>
          <w:sz w:val="24"/>
          <w:szCs w:val="24"/>
        </w:rPr>
        <w:t xml:space="preserve"> слова «</w:t>
      </w:r>
      <w:r w:rsidRPr="00A91D65">
        <w:rPr>
          <w:rFonts w:ascii="Times New Roman" w:hAnsi="Times New Roman"/>
          <w:color w:val="000000"/>
          <w:sz w:val="24"/>
          <w:szCs w:val="24"/>
        </w:rPr>
        <w:t>за сохранностью автомобильных дорог местного значения</w:t>
      </w:r>
      <w:r w:rsidRPr="00A91D65">
        <w:rPr>
          <w:rFonts w:ascii="Times New Roman" w:hAnsi="Times New Roman"/>
          <w:sz w:val="24"/>
          <w:szCs w:val="24"/>
        </w:rPr>
        <w:t>» заменить словами «</w:t>
      </w:r>
      <w:r w:rsidRPr="00A91D65">
        <w:rPr>
          <w:rFonts w:ascii="Times New Roman" w:eastAsiaTheme="minorHAnsi" w:hAnsi="Times New Roman"/>
          <w:bCs/>
          <w:sz w:val="24"/>
          <w:szCs w:val="24"/>
        </w:rPr>
        <w:t>на автомобильном транспорте, городском наземном электрическом транспорте и в дорожном хозяйстве</w:t>
      </w:r>
      <w:r w:rsidRPr="00A91D65">
        <w:rPr>
          <w:rFonts w:ascii="Times New Roman" w:hAnsi="Times New Roman"/>
          <w:sz w:val="24"/>
          <w:szCs w:val="24"/>
        </w:rPr>
        <w:t>»;</w:t>
      </w:r>
    </w:p>
    <w:p w:rsidR="00A91D65" w:rsidRDefault="00C65777" w:rsidP="00A91D65">
      <w:pPr>
        <w:pStyle w:val="ConsNonformat"/>
        <w:ind w:firstLine="709"/>
        <w:jc w:val="both"/>
        <w:rPr>
          <w:rFonts w:ascii="Times New Roman" w:hAnsi="Times New Roman"/>
          <w:sz w:val="24"/>
          <w:szCs w:val="24"/>
        </w:rPr>
      </w:pPr>
      <w:r w:rsidRPr="00A91D65">
        <w:rPr>
          <w:rFonts w:ascii="Times New Roman" w:hAnsi="Times New Roman"/>
          <w:b/>
          <w:sz w:val="24"/>
          <w:szCs w:val="24"/>
        </w:rPr>
        <w:t>В пункте 17 части 1 статьи 6</w:t>
      </w:r>
      <w:r w:rsidRPr="00A91D65">
        <w:rPr>
          <w:rFonts w:ascii="Times New Roman" w:hAnsi="Times New Roman"/>
          <w:sz w:val="24"/>
          <w:szCs w:val="24"/>
        </w:rPr>
        <w:t xml:space="preserve"> слова «</w:t>
      </w:r>
      <w:r w:rsidRPr="00A91D65">
        <w:rPr>
          <w:rFonts w:ascii="Times New Roman" w:hAnsi="Times New Roman"/>
          <w:color w:val="000000"/>
          <w:sz w:val="24"/>
          <w:szCs w:val="24"/>
        </w:rPr>
        <w:t xml:space="preserve">осуществление </w:t>
      </w:r>
      <w:proofErr w:type="gramStart"/>
      <w:r w:rsidRPr="00A91D65">
        <w:rPr>
          <w:rFonts w:ascii="Times New Roman" w:hAnsi="Times New Roman"/>
          <w:color w:val="000000"/>
          <w:sz w:val="24"/>
          <w:szCs w:val="24"/>
        </w:rPr>
        <w:t>контроля за</w:t>
      </w:r>
      <w:proofErr w:type="gramEnd"/>
      <w:r w:rsidRPr="00A91D65">
        <w:rPr>
          <w:rFonts w:ascii="Times New Roman" w:hAnsi="Times New Roman"/>
          <w:color w:val="000000"/>
          <w:sz w:val="24"/>
          <w:szCs w:val="24"/>
        </w:rPr>
        <w:t xml:space="preserve"> их соблюдением</w:t>
      </w:r>
      <w:r w:rsidRPr="00A91D65">
        <w:rPr>
          <w:rFonts w:ascii="Times New Roman" w:hAnsi="Times New Roman"/>
          <w:sz w:val="24"/>
          <w:szCs w:val="24"/>
        </w:rPr>
        <w:t>» заменить словами «</w:t>
      </w:r>
      <w:r w:rsidRPr="00A91D65">
        <w:rPr>
          <w:rFonts w:ascii="Times New Roman" w:hAnsi="Times New Roman"/>
          <w:bCs/>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91D65">
        <w:rPr>
          <w:rFonts w:ascii="Times New Roman" w:hAnsi="Times New Roman"/>
          <w:sz w:val="24"/>
          <w:szCs w:val="24"/>
        </w:rPr>
        <w:t>»;</w:t>
      </w:r>
    </w:p>
    <w:p w:rsidR="00A91D65" w:rsidRDefault="00C65777" w:rsidP="00A91D65">
      <w:pPr>
        <w:pStyle w:val="ConsNonformat"/>
        <w:ind w:firstLine="709"/>
        <w:jc w:val="both"/>
        <w:rPr>
          <w:rFonts w:ascii="Times New Roman" w:hAnsi="Times New Roman"/>
          <w:b/>
          <w:color w:val="000000"/>
          <w:sz w:val="24"/>
          <w:szCs w:val="24"/>
        </w:rPr>
      </w:pPr>
      <w:r w:rsidRPr="00A91D65">
        <w:rPr>
          <w:rFonts w:ascii="Times New Roman" w:eastAsia="BatangChe" w:hAnsi="Times New Roman"/>
          <w:b/>
          <w:sz w:val="24"/>
          <w:szCs w:val="24"/>
        </w:rPr>
        <w:t xml:space="preserve">Часть 8 статьи 16 Устава </w:t>
      </w:r>
      <w:r w:rsidRPr="00A91D65">
        <w:rPr>
          <w:rFonts w:ascii="Times New Roman" w:hAnsi="Times New Roman"/>
          <w:b/>
          <w:color w:val="000000"/>
          <w:sz w:val="24"/>
          <w:szCs w:val="24"/>
        </w:rPr>
        <w:t>дополнить пунктом 7 следующего содержания:</w:t>
      </w:r>
    </w:p>
    <w:p w:rsidR="00A91D65" w:rsidRDefault="00C65777" w:rsidP="00A91D65">
      <w:pPr>
        <w:pStyle w:val="ConsNonformat"/>
        <w:ind w:firstLine="709"/>
        <w:jc w:val="both"/>
        <w:rPr>
          <w:rFonts w:ascii="Times New Roman" w:hAnsi="Times New Roman"/>
          <w:bCs/>
          <w:sz w:val="24"/>
          <w:szCs w:val="24"/>
        </w:rPr>
      </w:pPr>
      <w:r w:rsidRPr="00A91D65">
        <w:rPr>
          <w:rFonts w:ascii="Times New Roman" w:hAnsi="Times New Roman"/>
          <w:bCs/>
          <w:sz w:val="24"/>
          <w:szCs w:val="24"/>
        </w:rPr>
        <w:t>«7) обсуждение инициативного проекта и принятие решения по вопросу о его одобрении</w:t>
      </w:r>
      <w:proofErr w:type="gramStart"/>
      <w:r w:rsidRPr="00A91D65">
        <w:rPr>
          <w:rFonts w:ascii="Times New Roman" w:hAnsi="Times New Roman"/>
          <w:bCs/>
          <w:sz w:val="24"/>
          <w:szCs w:val="24"/>
        </w:rPr>
        <w:t>.»;</w:t>
      </w:r>
      <w:proofErr w:type="gramEnd"/>
    </w:p>
    <w:p w:rsidR="00A91D65" w:rsidRDefault="00C65777" w:rsidP="00A91D65">
      <w:pPr>
        <w:pStyle w:val="ConsNonformat"/>
        <w:ind w:firstLine="709"/>
        <w:jc w:val="both"/>
        <w:rPr>
          <w:rFonts w:ascii="Times New Roman" w:hAnsi="Times New Roman"/>
          <w:b/>
          <w:color w:val="000000"/>
          <w:sz w:val="24"/>
          <w:szCs w:val="24"/>
        </w:rPr>
      </w:pPr>
      <w:r w:rsidRPr="00A91D65">
        <w:rPr>
          <w:rFonts w:ascii="Times New Roman" w:eastAsia="BatangChe" w:hAnsi="Times New Roman"/>
          <w:b/>
          <w:sz w:val="24"/>
          <w:szCs w:val="24"/>
        </w:rPr>
        <w:t xml:space="preserve">Статью 16 Устава </w:t>
      </w:r>
      <w:r w:rsidRPr="00A91D65">
        <w:rPr>
          <w:rFonts w:ascii="Times New Roman" w:hAnsi="Times New Roman"/>
          <w:b/>
          <w:color w:val="000000"/>
          <w:sz w:val="24"/>
          <w:szCs w:val="24"/>
        </w:rPr>
        <w:t>дополнить частью 10.1 следующего содержания:</w:t>
      </w:r>
    </w:p>
    <w:p w:rsidR="00A91D65" w:rsidRDefault="00C65777" w:rsidP="00A91D65">
      <w:pPr>
        <w:pStyle w:val="ConsNonformat"/>
        <w:ind w:firstLine="709"/>
        <w:jc w:val="both"/>
        <w:rPr>
          <w:rFonts w:ascii="Times New Roman" w:hAnsi="Times New Roman"/>
          <w:sz w:val="24"/>
          <w:szCs w:val="24"/>
        </w:rPr>
      </w:pPr>
      <w:r w:rsidRPr="00A91D65">
        <w:rPr>
          <w:rFonts w:ascii="Times New Roman" w:hAnsi="Times New Roman"/>
          <w:sz w:val="24"/>
          <w:szCs w:val="24"/>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A91D65">
        <w:rPr>
          <w:rFonts w:ascii="Times New Roman" w:hAnsi="Times New Roman"/>
          <w:sz w:val="24"/>
          <w:szCs w:val="24"/>
        </w:rPr>
        <w:t>.»;</w:t>
      </w:r>
      <w:proofErr w:type="gramEnd"/>
    </w:p>
    <w:p w:rsidR="00C65777" w:rsidRPr="00A91D65" w:rsidRDefault="00C65777" w:rsidP="00A91D65">
      <w:pPr>
        <w:pStyle w:val="ConsNonformat"/>
        <w:ind w:firstLine="709"/>
        <w:jc w:val="both"/>
        <w:rPr>
          <w:rFonts w:ascii="Times New Roman" w:hAnsi="Times New Roman"/>
          <w:sz w:val="24"/>
          <w:szCs w:val="24"/>
        </w:rPr>
      </w:pPr>
      <w:r w:rsidRPr="00A91D65">
        <w:rPr>
          <w:rFonts w:ascii="Times New Roman" w:eastAsia="BatangChe" w:hAnsi="Times New Roman"/>
          <w:b/>
          <w:sz w:val="24"/>
          <w:szCs w:val="24"/>
        </w:rPr>
        <w:t xml:space="preserve">Часть 4 статьи 17 </w:t>
      </w:r>
      <w:r w:rsidRPr="00A91D65">
        <w:rPr>
          <w:rFonts w:ascii="Times New Roman" w:hAnsi="Times New Roman"/>
          <w:b/>
          <w:bCs/>
          <w:sz w:val="24"/>
          <w:szCs w:val="24"/>
        </w:rPr>
        <w:t>изложить в следующей редакции:</w:t>
      </w:r>
    </w:p>
    <w:p w:rsidR="00A91D65" w:rsidRDefault="00C65777" w:rsidP="00A91D65">
      <w:pPr>
        <w:autoSpaceDE w:val="0"/>
        <w:autoSpaceDN w:val="0"/>
        <w:adjustRightInd w:val="0"/>
        <w:spacing w:after="0" w:line="240" w:lineRule="auto"/>
        <w:ind w:firstLine="567"/>
        <w:jc w:val="both"/>
        <w:rPr>
          <w:rFonts w:ascii="Times New Roman" w:hAnsi="Times New Roman" w:cs="Times New Roman"/>
          <w:bCs/>
          <w:sz w:val="24"/>
          <w:szCs w:val="24"/>
        </w:rPr>
      </w:pPr>
      <w:r w:rsidRPr="00A91D65">
        <w:rPr>
          <w:rFonts w:ascii="Times New Roman" w:hAnsi="Times New Roman" w:cs="Times New Roman"/>
          <w:bCs/>
          <w:sz w:val="24"/>
          <w:szCs w:val="24"/>
        </w:rPr>
        <w:t xml:space="preserve">«4.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proofErr w:type="gramStart"/>
      <w:r w:rsidRPr="00A91D65">
        <w:rPr>
          <w:rFonts w:ascii="Times New Roman" w:hAnsi="Times New Roman" w:cs="Times New Roman"/>
          <w:bCs/>
          <w:sz w:val="24"/>
          <w:szCs w:val="24"/>
        </w:rPr>
        <w:t>в</w:t>
      </w:r>
      <w:proofErr w:type="gramEnd"/>
      <w:r w:rsidRPr="00A91D65">
        <w:rPr>
          <w:rFonts w:ascii="Times New Roman" w:hAnsi="Times New Roman" w:cs="Times New Roman"/>
          <w:bCs/>
          <w:sz w:val="24"/>
          <w:szCs w:val="24"/>
        </w:rPr>
        <w:t xml:space="preserve"> информационно-</w:t>
      </w:r>
      <w:proofErr w:type="gramStart"/>
      <w:r w:rsidRPr="00A91D65">
        <w:rPr>
          <w:rFonts w:ascii="Times New Roman" w:hAnsi="Times New Roman" w:cs="Times New Roman"/>
          <w:bCs/>
          <w:sz w:val="24"/>
          <w:szCs w:val="24"/>
        </w:rPr>
        <w:lastRenderedPageBreak/>
        <w:t>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w:t>
      </w:r>
      <w:proofErr w:type="gramEnd"/>
      <w:r w:rsidRPr="00A91D65">
        <w:rPr>
          <w:rFonts w:ascii="Times New Roman" w:hAnsi="Times New Roman" w:cs="Times New Roman"/>
          <w:bCs/>
          <w:sz w:val="24"/>
          <w:szCs w:val="24"/>
        </w:rPr>
        <w:t xml:space="preserve"> </w:t>
      </w:r>
      <w:proofErr w:type="gramStart"/>
      <w:r w:rsidRPr="00A91D65">
        <w:rPr>
          <w:rFonts w:ascii="Times New Roman" w:hAnsi="Times New Roman" w:cs="Times New Roman"/>
          <w:bCs/>
          <w:sz w:val="24"/>
          <w:szCs w:val="24"/>
        </w:rPr>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bCs/>
          <w:sz w:val="24"/>
          <w:szCs w:val="24"/>
        </w:rPr>
      </w:pPr>
      <w:r w:rsidRPr="00A91D65">
        <w:rPr>
          <w:rFonts w:ascii="Times New Roman" w:eastAsia="BatangChe" w:hAnsi="Times New Roman" w:cs="Times New Roman"/>
          <w:b/>
          <w:sz w:val="24"/>
          <w:szCs w:val="24"/>
        </w:rPr>
        <w:t xml:space="preserve">Часть 5 статьи 17 </w:t>
      </w:r>
      <w:r w:rsidRPr="00A91D65">
        <w:rPr>
          <w:rFonts w:ascii="Times New Roman" w:hAnsi="Times New Roman" w:cs="Times New Roman"/>
          <w:b/>
          <w:bCs/>
          <w:sz w:val="24"/>
          <w:szCs w:val="24"/>
        </w:rPr>
        <w:t>изложить в следующей редакции:</w:t>
      </w:r>
    </w:p>
    <w:p w:rsidR="00A91D65" w:rsidRDefault="00C65777" w:rsidP="00A91D65">
      <w:pPr>
        <w:autoSpaceDE w:val="0"/>
        <w:autoSpaceDN w:val="0"/>
        <w:adjustRightInd w:val="0"/>
        <w:spacing w:after="0" w:line="240" w:lineRule="auto"/>
        <w:ind w:firstLine="567"/>
        <w:jc w:val="both"/>
        <w:rPr>
          <w:rFonts w:ascii="Times New Roman" w:hAnsi="Times New Roman" w:cs="Times New Roman"/>
          <w:bCs/>
          <w:sz w:val="24"/>
          <w:szCs w:val="24"/>
        </w:rPr>
      </w:pPr>
      <w:r w:rsidRPr="00A91D65">
        <w:rPr>
          <w:rFonts w:ascii="Times New Roman" w:hAnsi="Times New Roman" w:cs="Times New Roman"/>
          <w:bCs/>
          <w:sz w:val="24"/>
          <w:szCs w:val="24"/>
        </w:rPr>
        <w:t xml:space="preserve">«4.1. </w:t>
      </w:r>
      <w:proofErr w:type="gramStart"/>
      <w:r w:rsidRPr="00A91D65">
        <w:rPr>
          <w:rFonts w:ascii="Times New Roman" w:hAnsi="Times New Roman" w:cs="Times New Roman"/>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91D65">
        <w:rPr>
          <w:rFonts w:ascii="Times New Roman" w:hAnsi="Times New Roman" w:cs="Times New Roman"/>
          <w:bCs/>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roofErr w:type="gramStart"/>
      <w:r w:rsidRPr="00A91D65">
        <w:rPr>
          <w:rFonts w:ascii="Times New Roman" w:hAnsi="Times New Roman" w:cs="Times New Roman"/>
          <w:bCs/>
          <w:sz w:val="24"/>
          <w:szCs w:val="24"/>
        </w:rPr>
        <w:t>.»;</w:t>
      </w:r>
      <w:proofErr w:type="gramEnd"/>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bCs/>
          <w:sz w:val="24"/>
          <w:szCs w:val="24"/>
        </w:rPr>
      </w:pPr>
      <w:r w:rsidRPr="00A91D65">
        <w:rPr>
          <w:rFonts w:ascii="Times New Roman" w:eastAsia="BatangChe" w:hAnsi="Times New Roman" w:cs="Times New Roman"/>
          <w:b/>
          <w:sz w:val="24"/>
          <w:szCs w:val="24"/>
        </w:rPr>
        <w:t xml:space="preserve">В части 1 статьи 18 </w:t>
      </w:r>
      <w:r w:rsidRPr="00A91D65">
        <w:rPr>
          <w:rFonts w:ascii="Times New Roman" w:hAnsi="Times New Roman" w:cs="Times New Roman"/>
          <w:b/>
          <w:bCs/>
          <w:sz w:val="24"/>
          <w:szCs w:val="24"/>
        </w:rPr>
        <w:t xml:space="preserve">после слов </w:t>
      </w:r>
      <w:r w:rsidRPr="00A91D65">
        <w:rPr>
          <w:rFonts w:ascii="Times New Roman" w:hAnsi="Times New Roman" w:cs="Times New Roman"/>
          <w:bCs/>
          <w:sz w:val="24"/>
          <w:szCs w:val="24"/>
        </w:rPr>
        <w:t>«и должностных лиц местного самоуправления</w:t>
      </w:r>
      <w:proofErr w:type="gramStart"/>
      <w:r w:rsidRPr="00A91D65">
        <w:rPr>
          <w:rFonts w:ascii="Times New Roman" w:hAnsi="Times New Roman" w:cs="Times New Roman"/>
          <w:bCs/>
          <w:sz w:val="24"/>
          <w:szCs w:val="24"/>
        </w:rPr>
        <w:t>,»</w:t>
      </w:r>
      <w:proofErr w:type="gramEnd"/>
      <w:r w:rsidRPr="00A91D65">
        <w:rPr>
          <w:rFonts w:ascii="Times New Roman" w:hAnsi="Times New Roman" w:cs="Times New Roman"/>
          <w:b/>
          <w:bCs/>
          <w:sz w:val="24"/>
          <w:szCs w:val="24"/>
        </w:rPr>
        <w:t xml:space="preserve"> дополнить словами </w:t>
      </w:r>
      <w:r w:rsidRPr="00A91D65">
        <w:rPr>
          <w:rFonts w:ascii="Times New Roman" w:hAnsi="Times New Roman" w:cs="Times New Roman"/>
          <w:bCs/>
          <w:sz w:val="24"/>
          <w:szCs w:val="24"/>
        </w:rPr>
        <w:t>«обсуждения вопросов внесения инициативных проектов и их рассмотрения,»</w:t>
      </w:r>
      <w:r w:rsidRPr="00A91D65">
        <w:rPr>
          <w:rFonts w:ascii="Times New Roman" w:hAnsi="Times New Roman" w:cs="Times New Roman"/>
          <w:b/>
          <w:bCs/>
          <w:sz w:val="24"/>
          <w:szCs w:val="24"/>
        </w:rPr>
        <w:t>;</w:t>
      </w:r>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b/>
          <w:bCs/>
          <w:sz w:val="24"/>
          <w:szCs w:val="24"/>
        </w:rPr>
      </w:pPr>
      <w:r w:rsidRPr="00A91D65">
        <w:rPr>
          <w:rFonts w:ascii="Times New Roman" w:eastAsia="BatangChe" w:hAnsi="Times New Roman" w:cs="Times New Roman"/>
          <w:b/>
          <w:sz w:val="24"/>
          <w:szCs w:val="24"/>
        </w:rPr>
        <w:t xml:space="preserve">Часть 2 статьи 18 Устава </w:t>
      </w:r>
      <w:r w:rsidRPr="00A91D65">
        <w:rPr>
          <w:rFonts w:ascii="Times New Roman" w:hAnsi="Times New Roman" w:cs="Times New Roman"/>
          <w:b/>
          <w:bCs/>
          <w:sz w:val="24"/>
          <w:szCs w:val="24"/>
        </w:rPr>
        <w:t>дополнить абзацем следующего содержания:</w:t>
      </w:r>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bCs/>
          <w:sz w:val="24"/>
          <w:szCs w:val="24"/>
        </w:rPr>
      </w:pPr>
      <w:r w:rsidRPr="00A91D65">
        <w:rPr>
          <w:rFonts w:ascii="Times New Roman" w:hAnsi="Times New Roman" w:cs="Times New Roman"/>
          <w:bCs/>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A91D65">
        <w:rPr>
          <w:rFonts w:ascii="Times New Roman" w:hAnsi="Times New Roman" w:cs="Times New Roman"/>
          <w:bCs/>
          <w:sz w:val="24"/>
          <w:szCs w:val="24"/>
        </w:rPr>
        <w:t>.»;</w:t>
      </w:r>
      <w:proofErr w:type="gramEnd"/>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b/>
          <w:bCs/>
          <w:sz w:val="24"/>
          <w:szCs w:val="24"/>
        </w:rPr>
      </w:pPr>
      <w:r w:rsidRPr="00A91D65">
        <w:rPr>
          <w:rFonts w:ascii="Times New Roman" w:eastAsia="BatangChe" w:hAnsi="Times New Roman" w:cs="Times New Roman"/>
          <w:b/>
          <w:sz w:val="24"/>
          <w:szCs w:val="24"/>
        </w:rPr>
        <w:t xml:space="preserve">Часть 2 статьи 20 Устава </w:t>
      </w:r>
      <w:r w:rsidRPr="00A91D65">
        <w:rPr>
          <w:rFonts w:ascii="Times New Roman" w:hAnsi="Times New Roman" w:cs="Times New Roman"/>
          <w:b/>
          <w:bCs/>
          <w:sz w:val="24"/>
          <w:szCs w:val="24"/>
        </w:rPr>
        <w:t>дополнить предложением следующего содержания:</w:t>
      </w:r>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bCs/>
          <w:sz w:val="24"/>
          <w:szCs w:val="24"/>
        </w:rPr>
      </w:pPr>
      <w:r w:rsidRPr="00A91D65">
        <w:rPr>
          <w:rFonts w:ascii="Times New Roman" w:hAnsi="Times New Roman" w:cs="Times New Roman"/>
          <w:bCs/>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A91D65">
        <w:rPr>
          <w:rFonts w:ascii="Times New Roman" w:hAnsi="Times New Roman" w:cs="Times New Roman"/>
          <w:bCs/>
          <w:sz w:val="24"/>
          <w:szCs w:val="24"/>
        </w:rPr>
        <w:t>.»;</w:t>
      </w:r>
      <w:proofErr w:type="gramEnd"/>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b/>
          <w:bCs/>
          <w:sz w:val="24"/>
          <w:szCs w:val="24"/>
        </w:rPr>
      </w:pPr>
      <w:r w:rsidRPr="00A91D65">
        <w:rPr>
          <w:rFonts w:ascii="Times New Roman" w:eastAsia="BatangChe" w:hAnsi="Times New Roman" w:cs="Times New Roman"/>
          <w:b/>
          <w:sz w:val="24"/>
          <w:szCs w:val="24"/>
        </w:rPr>
        <w:t xml:space="preserve">Часть 3 статьи 20 Устава </w:t>
      </w:r>
      <w:r w:rsidRPr="00A91D65">
        <w:rPr>
          <w:rFonts w:ascii="Times New Roman" w:hAnsi="Times New Roman" w:cs="Times New Roman"/>
          <w:b/>
          <w:bCs/>
          <w:sz w:val="24"/>
          <w:szCs w:val="24"/>
        </w:rPr>
        <w:t>дополнить пунктом 3 следующего содержания:</w:t>
      </w:r>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bCs/>
          <w:sz w:val="24"/>
          <w:szCs w:val="24"/>
        </w:rPr>
      </w:pPr>
      <w:r w:rsidRPr="00A91D65">
        <w:rPr>
          <w:rFonts w:ascii="Times New Roman" w:hAnsi="Times New Roman" w:cs="Times New Roman"/>
          <w:bCs/>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91D65">
        <w:rPr>
          <w:rFonts w:ascii="Times New Roman" w:hAnsi="Times New Roman" w:cs="Times New Roman"/>
          <w:bCs/>
          <w:sz w:val="24"/>
          <w:szCs w:val="24"/>
        </w:rPr>
        <w:t>.»;</w:t>
      </w:r>
      <w:proofErr w:type="gramEnd"/>
    </w:p>
    <w:p w:rsidR="00C65777" w:rsidRPr="00A91D65" w:rsidRDefault="00C65777" w:rsidP="00A91D65">
      <w:pPr>
        <w:autoSpaceDE w:val="0"/>
        <w:autoSpaceDN w:val="0"/>
        <w:adjustRightInd w:val="0"/>
        <w:spacing w:after="0" w:line="240" w:lineRule="auto"/>
        <w:ind w:firstLine="567"/>
        <w:jc w:val="both"/>
        <w:rPr>
          <w:rFonts w:ascii="Times New Roman" w:eastAsia="BatangChe" w:hAnsi="Times New Roman" w:cs="Times New Roman"/>
          <w:b/>
          <w:sz w:val="24"/>
          <w:szCs w:val="24"/>
        </w:rPr>
      </w:pPr>
      <w:r w:rsidRPr="00A91D65">
        <w:rPr>
          <w:rFonts w:ascii="Times New Roman" w:eastAsia="BatangChe" w:hAnsi="Times New Roman" w:cs="Times New Roman"/>
          <w:b/>
          <w:sz w:val="24"/>
          <w:szCs w:val="24"/>
        </w:rPr>
        <w:t>Часть 4 статьи 20 Устава изложить в следующей редакции:</w:t>
      </w:r>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bCs/>
          <w:sz w:val="24"/>
          <w:szCs w:val="24"/>
        </w:rPr>
      </w:pPr>
      <w:r w:rsidRPr="00A91D65">
        <w:rPr>
          <w:rFonts w:ascii="Times New Roman" w:hAnsi="Times New Roman" w:cs="Times New Roman"/>
          <w:bCs/>
          <w:sz w:val="24"/>
          <w:szCs w:val="24"/>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bCs/>
          <w:sz w:val="24"/>
          <w:szCs w:val="24"/>
        </w:rPr>
      </w:pPr>
      <w:r w:rsidRPr="00A91D65">
        <w:rPr>
          <w:rFonts w:ascii="Times New Roman" w:hAnsi="Times New Roman" w:cs="Times New Roman"/>
          <w:bCs/>
          <w:sz w:val="24"/>
          <w:szCs w:val="24"/>
        </w:rPr>
        <w:t>1) дата и сроки проведения опроса;</w:t>
      </w:r>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A91D65">
        <w:rPr>
          <w:rFonts w:ascii="Times New Roman" w:hAnsi="Times New Roman" w:cs="Times New Roman"/>
          <w:bCs/>
          <w:sz w:val="24"/>
          <w:szCs w:val="24"/>
        </w:rPr>
        <w:t>2) формулировка вопроса (вопросов), предлагаемого (предлагаемых) при проведении опроса;</w:t>
      </w:r>
      <w:proofErr w:type="gramEnd"/>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bCs/>
          <w:sz w:val="24"/>
          <w:szCs w:val="24"/>
        </w:rPr>
      </w:pPr>
      <w:r w:rsidRPr="00A91D65">
        <w:rPr>
          <w:rFonts w:ascii="Times New Roman" w:hAnsi="Times New Roman" w:cs="Times New Roman"/>
          <w:bCs/>
          <w:sz w:val="24"/>
          <w:szCs w:val="24"/>
        </w:rPr>
        <w:t>3) методика проведения опроса;</w:t>
      </w:r>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bCs/>
          <w:sz w:val="24"/>
          <w:szCs w:val="24"/>
        </w:rPr>
      </w:pPr>
      <w:r w:rsidRPr="00A91D65">
        <w:rPr>
          <w:rFonts w:ascii="Times New Roman" w:hAnsi="Times New Roman" w:cs="Times New Roman"/>
          <w:bCs/>
          <w:sz w:val="24"/>
          <w:szCs w:val="24"/>
        </w:rPr>
        <w:lastRenderedPageBreak/>
        <w:t>4) форма опросного листа;</w:t>
      </w:r>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bCs/>
          <w:sz w:val="24"/>
          <w:szCs w:val="24"/>
        </w:rPr>
      </w:pPr>
      <w:r w:rsidRPr="00A91D65">
        <w:rPr>
          <w:rFonts w:ascii="Times New Roman" w:hAnsi="Times New Roman" w:cs="Times New Roman"/>
          <w:bCs/>
          <w:sz w:val="24"/>
          <w:szCs w:val="24"/>
        </w:rPr>
        <w:t>5) минимальная численность жителей муниципального образования, участвующих в опросе;</w:t>
      </w:r>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bCs/>
          <w:sz w:val="24"/>
          <w:szCs w:val="24"/>
        </w:rPr>
      </w:pPr>
      <w:r w:rsidRPr="00A91D65">
        <w:rPr>
          <w:rFonts w:ascii="Times New Roman" w:hAnsi="Times New Roman" w:cs="Times New Roman"/>
          <w:bCs/>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b/>
          <w:bCs/>
          <w:sz w:val="24"/>
          <w:szCs w:val="24"/>
        </w:rPr>
      </w:pPr>
      <w:r w:rsidRPr="00A91D65">
        <w:rPr>
          <w:rFonts w:ascii="Times New Roman" w:eastAsia="BatangChe" w:hAnsi="Times New Roman" w:cs="Times New Roman"/>
          <w:b/>
          <w:sz w:val="24"/>
          <w:szCs w:val="24"/>
        </w:rPr>
        <w:t xml:space="preserve">Пункт 1 части 6 статьи 20 Устава </w:t>
      </w:r>
      <w:r w:rsidRPr="00A91D65">
        <w:rPr>
          <w:rFonts w:ascii="Times New Roman" w:hAnsi="Times New Roman" w:cs="Times New Roman"/>
          <w:b/>
          <w:bCs/>
          <w:sz w:val="24"/>
          <w:szCs w:val="24"/>
        </w:rPr>
        <w:t xml:space="preserve">дополнить словами </w:t>
      </w:r>
      <w:r w:rsidRPr="00A91D65">
        <w:rPr>
          <w:rFonts w:ascii="Times New Roman" w:hAnsi="Times New Roman" w:cs="Times New Roman"/>
          <w:bCs/>
          <w:sz w:val="24"/>
          <w:szCs w:val="24"/>
        </w:rPr>
        <w:t>«или жителей муниципального образования»</w:t>
      </w:r>
      <w:r w:rsidRPr="00A91D65">
        <w:rPr>
          <w:rFonts w:ascii="Times New Roman" w:hAnsi="Times New Roman" w:cs="Times New Roman"/>
          <w:b/>
          <w:bCs/>
          <w:sz w:val="24"/>
          <w:szCs w:val="24"/>
        </w:rPr>
        <w:t>;</w:t>
      </w:r>
    </w:p>
    <w:p w:rsidR="00C65777" w:rsidRPr="00A91D65" w:rsidRDefault="00C65777" w:rsidP="00A91D65">
      <w:pPr>
        <w:pStyle w:val="ConsNonformat"/>
        <w:ind w:firstLine="709"/>
        <w:jc w:val="both"/>
        <w:rPr>
          <w:rFonts w:ascii="Times New Roman" w:hAnsi="Times New Roman"/>
          <w:sz w:val="24"/>
          <w:szCs w:val="24"/>
        </w:rPr>
      </w:pPr>
    </w:p>
    <w:p w:rsidR="00C65777" w:rsidRPr="00A91D65" w:rsidRDefault="00C65777" w:rsidP="00A91D65">
      <w:pPr>
        <w:pStyle w:val="a3"/>
        <w:ind w:left="0" w:firstLine="567"/>
        <w:jc w:val="both"/>
        <w:rPr>
          <w:b/>
        </w:rPr>
      </w:pPr>
      <w:r w:rsidRPr="00A91D65">
        <w:rPr>
          <w:b/>
        </w:rPr>
        <w:t>Статью 21.1 изложить в следующей редакции:</w:t>
      </w:r>
    </w:p>
    <w:p w:rsidR="00C65777" w:rsidRPr="00A91D65" w:rsidRDefault="00C65777" w:rsidP="00A91D65">
      <w:pPr>
        <w:spacing w:after="0" w:line="240" w:lineRule="auto"/>
        <w:ind w:firstLine="567"/>
        <w:contextualSpacing/>
        <w:jc w:val="both"/>
        <w:rPr>
          <w:rFonts w:ascii="Times New Roman" w:hAnsi="Times New Roman" w:cs="Times New Roman"/>
          <w:sz w:val="24"/>
          <w:szCs w:val="24"/>
        </w:rPr>
      </w:pPr>
      <w:r w:rsidRPr="00A91D65">
        <w:rPr>
          <w:rFonts w:ascii="Times New Roman" w:hAnsi="Times New Roman" w:cs="Times New Roman"/>
          <w:sz w:val="24"/>
          <w:szCs w:val="24"/>
        </w:rPr>
        <w:t>«1. В случаях, предусмотренных Федеральным Законом от 06.10.2003  № 131-ФЗ « Об общих принципах организации местного самоуправления в Российской Федерации», сход граждан может проводиться:</w:t>
      </w:r>
    </w:p>
    <w:p w:rsidR="00C65777" w:rsidRPr="00A91D65" w:rsidRDefault="00C65777" w:rsidP="00A91D65">
      <w:pPr>
        <w:spacing w:after="0" w:line="240" w:lineRule="auto"/>
        <w:ind w:firstLine="567"/>
        <w:contextualSpacing/>
        <w:jc w:val="both"/>
        <w:rPr>
          <w:rFonts w:ascii="Times New Roman" w:hAnsi="Times New Roman" w:cs="Times New Roman"/>
          <w:sz w:val="24"/>
          <w:szCs w:val="24"/>
        </w:rPr>
      </w:pPr>
      <w:r w:rsidRPr="00A91D65">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sz w:val="24"/>
          <w:szCs w:val="24"/>
        </w:rPr>
      </w:pPr>
      <w:r w:rsidRPr="00A91D65">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sz w:val="24"/>
          <w:szCs w:val="24"/>
        </w:rPr>
      </w:pPr>
      <w:r w:rsidRPr="00A91D65">
        <w:rPr>
          <w:rFonts w:ascii="Times New Roman" w:hAnsi="Times New Roman" w:cs="Times New Roman"/>
          <w:sz w:val="24"/>
          <w:szCs w:val="24"/>
        </w:rPr>
        <w:t xml:space="preserve">2.1) </w:t>
      </w:r>
      <w:proofErr w:type="gramStart"/>
      <w:r w:rsidRPr="00A91D65">
        <w:rPr>
          <w:rFonts w:ascii="Times New Roman" w:eastAsiaTheme="minorHAnsi" w:hAnsi="Times New Roman" w:cs="Times New Roman"/>
          <w:sz w:val="24"/>
          <w:szCs w:val="24"/>
        </w:rPr>
        <w:t>на части территории</w:t>
      </w:r>
      <w:proofErr w:type="gramEnd"/>
      <w:r w:rsidRPr="00A91D65">
        <w:rPr>
          <w:rFonts w:ascii="Times New Roman" w:hAnsi="Times New Roman" w:cs="Times New Roman"/>
          <w:sz w:val="24"/>
          <w:szCs w:val="24"/>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C65777" w:rsidRPr="00A91D65" w:rsidRDefault="00C65777" w:rsidP="00A91D65">
      <w:pPr>
        <w:spacing w:after="0" w:line="240" w:lineRule="auto"/>
        <w:ind w:firstLine="567"/>
        <w:contextualSpacing/>
        <w:jc w:val="both"/>
        <w:rPr>
          <w:rFonts w:ascii="Times New Roman" w:hAnsi="Times New Roman" w:cs="Times New Roman"/>
          <w:sz w:val="24"/>
          <w:szCs w:val="24"/>
        </w:rPr>
      </w:pPr>
      <w:r w:rsidRPr="00A91D65">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65777" w:rsidRPr="00A91D65" w:rsidRDefault="00C65777" w:rsidP="00A91D65">
      <w:pPr>
        <w:spacing w:after="0" w:line="240" w:lineRule="auto"/>
        <w:ind w:firstLine="567"/>
        <w:contextualSpacing/>
        <w:jc w:val="both"/>
        <w:rPr>
          <w:rFonts w:ascii="Times New Roman" w:hAnsi="Times New Roman" w:cs="Times New Roman"/>
          <w:sz w:val="24"/>
          <w:szCs w:val="24"/>
        </w:rPr>
      </w:pPr>
      <w:r w:rsidRPr="00A91D65">
        <w:rPr>
          <w:rFonts w:ascii="Times New Roman" w:hAnsi="Times New Roman" w:cs="Times New Roman"/>
          <w:sz w:val="24"/>
          <w:szCs w:val="24"/>
        </w:rPr>
        <w:t xml:space="preserve">2. В сельском населенном пункте сход граждан также может проводиться </w:t>
      </w:r>
      <w:proofErr w:type="gramStart"/>
      <w:r w:rsidRPr="00A91D65">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91D65">
        <w:rPr>
          <w:rFonts w:ascii="Times New Roman" w:hAnsi="Times New Roman" w:cs="Times New Roman"/>
          <w:sz w:val="24"/>
          <w:szCs w:val="24"/>
        </w:rPr>
        <w:t>, предусмотренных законодательством Российской Федерации о муниципальной службе.</w:t>
      </w:r>
    </w:p>
    <w:p w:rsidR="00C65777" w:rsidRPr="00A91D65" w:rsidRDefault="00C65777" w:rsidP="00A91D65">
      <w:pPr>
        <w:autoSpaceDE w:val="0"/>
        <w:autoSpaceDN w:val="0"/>
        <w:adjustRightInd w:val="0"/>
        <w:spacing w:after="0" w:line="240" w:lineRule="auto"/>
        <w:ind w:firstLine="567"/>
        <w:jc w:val="both"/>
        <w:rPr>
          <w:rFonts w:ascii="Times New Roman" w:eastAsia="BatangChe" w:hAnsi="Times New Roman" w:cs="Times New Roman"/>
          <w:b/>
          <w:sz w:val="24"/>
          <w:szCs w:val="24"/>
        </w:rPr>
      </w:pPr>
      <w:r w:rsidRPr="00A91D65">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A91D65">
        <w:rPr>
          <w:rFonts w:ascii="Times New Roman" w:hAnsi="Times New Roman" w:cs="Times New Roman"/>
          <w:sz w:val="24"/>
          <w:szCs w:val="24"/>
        </w:rPr>
        <w:t>.»;</w:t>
      </w:r>
      <w:proofErr w:type="gramEnd"/>
    </w:p>
    <w:p w:rsidR="00C65777" w:rsidRPr="00A91D65" w:rsidRDefault="00C65777" w:rsidP="00A91D65">
      <w:pPr>
        <w:pStyle w:val="a4"/>
        <w:spacing w:before="0" w:beforeAutospacing="0" w:after="0" w:afterAutospacing="0"/>
        <w:ind w:firstLine="567"/>
        <w:jc w:val="both"/>
        <w:rPr>
          <w:color w:val="000000"/>
        </w:rPr>
      </w:pPr>
      <w:r w:rsidRPr="00A91D65">
        <w:rPr>
          <w:b/>
          <w:color w:val="000000"/>
        </w:rPr>
        <w:t>Пункт 1 части 7 статьи 29 изложить в следующей редакции</w:t>
      </w:r>
      <w:r w:rsidRPr="00A91D65">
        <w:rPr>
          <w:color w:val="000000"/>
        </w:rPr>
        <w:t>: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A91D65">
        <w:rPr>
          <w:color w:val="000000"/>
          <w:shd w:val="clear" w:color="auto" w:fill="FFFFFF"/>
        </w:rPr>
        <w:t xml:space="preserve"> на период, продолжительность которого в совокупности составляет </w:t>
      </w:r>
      <w:r w:rsidR="002113DC">
        <w:rPr>
          <w:color w:val="000000"/>
          <w:shd w:val="clear" w:color="auto" w:fill="FFFFFF"/>
        </w:rPr>
        <w:t xml:space="preserve">2 (два) </w:t>
      </w:r>
      <w:r w:rsidRPr="00A91D65">
        <w:rPr>
          <w:color w:val="000000"/>
          <w:shd w:val="clear" w:color="auto" w:fill="FFFFFF"/>
        </w:rPr>
        <w:t>рабочих дн</w:t>
      </w:r>
      <w:r w:rsidR="002113DC">
        <w:rPr>
          <w:color w:val="000000"/>
          <w:shd w:val="clear" w:color="auto" w:fill="FFFFFF"/>
        </w:rPr>
        <w:t>я</w:t>
      </w:r>
      <w:r w:rsidRPr="00A91D65">
        <w:rPr>
          <w:color w:val="000000"/>
          <w:shd w:val="clear" w:color="auto" w:fill="FFFFFF"/>
        </w:rPr>
        <w:t xml:space="preserve"> в месяц</w:t>
      </w:r>
      <w:r w:rsidRPr="00A91D65">
        <w:rPr>
          <w:color w:val="000000"/>
        </w:rPr>
        <w:t xml:space="preserve">;» </w:t>
      </w:r>
      <w:bookmarkStart w:id="1" w:name="_GoBack"/>
      <w:bookmarkEnd w:id="1"/>
    </w:p>
    <w:p w:rsidR="00C65777" w:rsidRPr="00A91D65" w:rsidRDefault="00A91D65" w:rsidP="00A91D65">
      <w:pPr>
        <w:autoSpaceDE w:val="0"/>
        <w:autoSpaceDN w:val="0"/>
        <w:adjustRightInd w:val="0"/>
        <w:spacing w:after="0" w:line="240" w:lineRule="auto"/>
        <w:ind w:firstLine="709"/>
        <w:jc w:val="both"/>
        <w:rPr>
          <w:rFonts w:ascii="Times New Roman" w:hAnsi="Times New Roman" w:cs="Times New Roman"/>
          <w:spacing w:val="-1"/>
          <w:sz w:val="24"/>
          <w:szCs w:val="24"/>
        </w:rPr>
      </w:pPr>
      <w:r w:rsidRPr="00A91D65">
        <w:rPr>
          <w:rFonts w:ascii="Times New Roman" w:hAnsi="Times New Roman" w:cs="Times New Roman"/>
          <w:b/>
          <w:spacing w:val="-1"/>
          <w:sz w:val="24"/>
          <w:szCs w:val="24"/>
        </w:rPr>
        <w:t>Ч</w:t>
      </w:r>
      <w:r w:rsidR="00C65777" w:rsidRPr="00A91D65">
        <w:rPr>
          <w:rFonts w:ascii="Times New Roman" w:hAnsi="Times New Roman" w:cs="Times New Roman"/>
          <w:b/>
          <w:spacing w:val="-1"/>
          <w:sz w:val="24"/>
          <w:szCs w:val="24"/>
        </w:rPr>
        <w:t>асть 4.1 ст.31 дополнить абзацем</w:t>
      </w:r>
      <w:r w:rsidR="00C65777" w:rsidRPr="00A91D65">
        <w:rPr>
          <w:rFonts w:ascii="Times New Roman" w:hAnsi="Times New Roman" w:cs="Times New Roman"/>
          <w:spacing w:val="-1"/>
          <w:sz w:val="24"/>
          <w:szCs w:val="24"/>
        </w:rPr>
        <w:t xml:space="preserve"> следующего содержания:</w:t>
      </w:r>
    </w:p>
    <w:p w:rsidR="00C65777" w:rsidRPr="00A91D65" w:rsidRDefault="00C65777" w:rsidP="00A91D65">
      <w:pPr>
        <w:spacing w:after="0" w:line="240" w:lineRule="auto"/>
        <w:ind w:firstLine="709"/>
        <w:jc w:val="both"/>
        <w:rPr>
          <w:rFonts w:ascii="Times New Roman" w:hAnsi="Times New Roman" w:cs="Times New Roman"/>
          <w:sz w:val="24"/>
          <w:szCs w:val="24"/>
        </w:rPr>
      </w:pPr>
      <w:r w:rsidRPr="00A91D65">
        <w:rPr>
          <w:rFonts w:ascii="Times New Roman" w:hAnsi="Times New Roman" w:cs="Times New Roman"/>
          <w:sz w:val="24"/>
          <w:szCs w:val="24"/>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настоящим Федеральным законом, иными федеральными законами»</w:t>
      </w:r>
    </w:p>
    <w:p w:rsidR="00C65777" w:rsidRPr="00A91D65" w:rsidRDefault="00C65777" w:rsidP="00A91D65">
      <w:pPr>
        <w:spacing w:after="0" w:line="240" w:lineRule="auto"/>
        <w:ind w:firstLine="709"/>
        <w:jc w:val="both"/>
        <w:rPr>
          <w:rFonts w:ascii="Times New Roman" w:hAnsi="Times New Roman" w:cs="Times New Roman"/>
          <w:sz w:val="24"/>
          <w:szCs w:val="24"/>
        </w:rPr>
      </w:pPr>
      <w:r w:rsidRPr="00A91D65">
        <w:rPr>
          <w:rFonts w:ascii="Times New Roman" w:hAnsi="Times New Roman" w:cs="Times New Roman"/>
          <w:b/>
          <w:sz w:val="24"/>
          <w:szCs w:val="24"/>
        </w:rPr>
        <w:t>Часть 7 статьи 36</w:t>
      </w:r>
      <w:r w:rsidRPr="00A91D65">
        <w:rPr>
          <w:rFonts w:ascii="Times New Roman" w:hAnsi="Times New Roman" w:cs="Times New Roman"/>
          <w:sz w:val="24"/>
          <w:szCs w:val="24"/>
        </w:rPr>
        <w:t xml:space="preserve"> дополнить пунктом 14.1 следующего содержания: «14.1 осуществление полномочий в области мобилизационной подготовки и мобилизации в </w:t>
      </w:r>
      <w:r w:rsidRPr="00A91D65">
        <w:rPr>
          <w:rFonts w:ascii="Times New Roman" w:hAnsi="Times New Roman" w:cs="Times New Roman"/>
          <w:sz w:val="24"/>
          <w:szCs w:val="24"/>
        </w:rPr>
        <w:lastRenderedPageBreak/>
        <w:t>соответствии со статьей 8 Федерального закона от 26.02.1997 № 31-ФЗ «О мобилизационной подготовке и мобилизации в Российской Федерации»;</w:t>
      </w:r>
    </w:p>
    <w:p w:rsidR="00C65777" w:rsidRPr="00A91D65" w:rsidRDefault="00C65777" w:rsidP="00A91D65">
      <w:pPr>
        <w:pStyle w:val="a4"/>
        <w:spacing w:before="0" w:beforeAutospacing="0" w:after="0" w:afterAutospacing="0"/>
        <w:ind w:firstLine="709"/>
        <w:jc w:val="both"/>
      </w:pPr>
      <w:r w:rsidRPr="00A91D65">
        <w:rPr>
          <w:b/>
        </w:rPr>
        <w:t>Статью 39  дополнить ч</w:t>
      </w:r>
      <w:r w:rsidR="00A91D65">
        <w:rPr>
          <w:b/>
        </w:rPr>
        <w:t xml:space="preserve">астью </w:t>
      </w:r>
      <w:r w:rsidRPr="00A91D65">
        <w:rPr>
          <w:b/>
        </w:rPr>
        <w:t>8</w:t>
      </w:r>
      <w:r w:rsidRPr="00A91D65">
        <w:t xml:space="preserve"> следующего содержания:</w:t>
      </w:r>
    </w:p>
    <w:p w:rsidR="00A91D65" w:rsidRDefault="00C65777" w:rsidP="00A91D65">
      <w:pPr>
        <w:pStyle w:val="a4"/>
        <w:spacing w:before="0" w:beforeAutospacing="0" w:after="0" w:afterAutospacing="0"/>
        <w:ind w:firstLine="709"/>
        <w:jc w:val="both"/>
      </w:pPr>
      <w:r w:rsidRPr="00A91D65">
        <w:t xml:space="preserve">«8. </w:t>
      </w:r>
      <w:proofErr w:type="gramStart"/>
      <w:r w:rsidRPr="00A91D65">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нормативными правовыми актами с учетом принципов установления и оценки применения</w:t>
      </w:r>
      <w:proofErr w:type="gramEnd"/>
      <w:r w:rsidRPr="00A91D65">
        <w:t xml:space="preserve"> обязательных требований, определенных Федеральным законом от 31 июля 2020 года № 247-ФЗ «Об обязательных требованиях» в Российской Федерации».</w:t>
      </w:r>
    </w:p>
    <w:p w:rsidR="00C65777" w:rsidRPr="00A91D65" w:rsidRDefault="00C65777" w:rsidP="00A91D65">
      <w:pPr>
        <w:pStyle w:val="a4"/>
        <w:spacing w:before="0" w:beforeAutospacing="0" w:after="0" w:afterAutospacing="0"/>
        <w:ind w:firstLine="709"/>
        <w:jc w:val="both"/>
      </w:pPr>
      <w:proofErr w:type="gramStart"/>
      <w:r w:rsidRPr="00A91D65">
        <w:rPr>
          <w:rFonts w:eastAsia="BatangChe"/>
          <w:b/>
        </w:rPr>
        <w:t>Статью 41.1 дополнить частью 3 следующего содержания «</w:t>
      </w:r>
      <w:r w:rsidRPr="00A91D65">
        <w:rPr>
          <w:rFonts w:eastAsiaTheme="minorHAnsi"/>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w:t>
      </w:r>
      <w:proofErr w:type="gramEnd"/>
      <w:r w:rsidRPr="00A91D65">
        <w:rPr>
          <w:rFonts w:eastAsiaTheme="minorHAnsi"/>
        </w:rPr>
        <w:t>, за исключением:</w:t>
      </w:r>
    </w:p>
    <w:p w:rsidR="00C65777" w:rsidRPr="00A91D65" w:rsidRDefault="00C65777" w:rsidP="00A91D65">
      <w:pPr>
        <w:autoSpaceDE w:val="0"/>
        <w:autoSpaceDN w:val="0"/>
        <w:adjustRightInd w:val="0"/>
        <w:spacing w:after="0" w:line="240" w:lineRule="auto"/>
        <w:ind w:firstLine="567"/>
        <w:jc w:val="both"/>
        <w:rPr>
          <w:rFonts w:ascii="Times New Roman" w:eastAsiaTheme="minorHAnsi" w:hAnsi="Times New Roman" w:cs="Times New Roman"/>
          <w:sz w:val="24"/>
          <w:szCs w:val="24"/>
        </w:rPr>
      </w:pPr>
      <w:r w:rsidRPr="00A91D65">
        <w:rPr>
          <w:rFonts w:ascii="Times New Roman" w:eastAsiaTheme="minorHAnsi" w:hAnsi="Times New Roman" w:cs="Times New Roman"/>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rsidR="00C65777" w:rsidRPr="00A91D65" w:rsidRDefault="00C65777" w:rsidP="00A91D65">
      <w:pPr>
        <w:autoSpaceDE w:val="0"/>
        <w:autoSpaceDN w:val="0"/>
        <w:adjustRightInd w:val="0"/>
        <w:spacing w:after="0" w:line="240" w:lineRule="auto"/>
        <w:ind w:firstLine="567"/>
        <w:jc w:val="both"/>
        <w:rPr>
          <w:rFonts w:ascii="Times New Roman" w:eastAsiaTheme="minorHAnsi" w:hAnsi="Times New Roman" w:cs="Times New Roman"/>
          <w:sz w:val="24"/>
          <w:szCs w:val="24"/>
        </w:rPr>
      </w:pPr>
      <w:r w:rsidRPr="00A91D65">
        <w:rPr>
          <w:rFonts w:ascii="Times New Roman" w:eastAsiaTheme="minorHAnsi" w:hAnsi="Times New Roman" w:cs="Times New Roman"/>
          <w:sz w:val="24"/>
          <w:szCs w:val="24"/>
        </w:rPr>
        <w:t>2) проектов нормативных правовых актов Думы Поселения, регулирующих бюджетные правоотношения;</w:t>
      </w:r>
    </w:p>
    <w:p w:rsidR="00C65777" w:rsidRPr="00A91D65" w:rsidRDefault="00C65777" w:rsidP="00A91D65">
      <w:pPr>
        <w:autoSpaceDE w:val="0"/>
        <w:autoSpaceDN w:val="0"/>
        <w:adjustRightInd w:val="0"/>
        <w:spacing w:after="0" w:line="240" w:lineRule="auto"/>
        <w:ind w:firstLine="567"/>
        <w:jc w:val="both"/>
        <w:rPr>
          <w:rFonts w:ascii="Times New Roman" w:eastAsiaTheme="minorHAnsi" w:hAnsi="Times New Roman" w:cs="Times New Roman"/>
          <w:sz w:val="24"/>
          <w:szCs w:val="24"/>
        </w:rPr>
      </w:pPr>
      <w:r w:rsidRPr="00A91D65">
        <w:rPr>
          <w:rFonts w:ascii="Times New Roman" w:eastAsiaTheme="minorHAnsi"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91D65" w:rsidRDefault="00C65777" w:rsidP="00A91D65">
      <w:pPr>
        <w:autoSpaceDE w:val="0"/>
        <w:autoSpaceDN w:val="0"/>
        <w:adjustRightInd w:val="0"/>
        <w:spacing w:after="0" w:line="240" w:lineRule="auto"/>
        <w:ind w:firstLine="567"/>
        <w:jc w:val="both"/>
        <w:rPr>
          <w:rFonts w:ascii="Times New Roman" w:eastAsiaTheme="minorHAnsi" w:hAnsi="Times New Roman" w:cs="Times New Roman"/>
          <w:sz w:val="24"/>
          <w:szCs w:val="24"/>
        </w:rPr>
      </w:pPr>
      <w:r w:rsidRPr="00A91D65">
        <w:rPr>
          <w:rFonts w:ascii="Times New Roman" w:eastAsiaTheme="minorHAnsi"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A91D65">
        <w:rPr>
          <w:rFonts w:ascii="Times New Roman" w:eastAsiaTheme="minorHAnsi" w:hAnsi="Times New Roman" w:cs="Times New Roman"/>
          <w:sz w:val="24"/>
          <w:szCs w:val="24"/>
        </w:rPr>
        <w:t>.»</w:t>
      </w:r>
      <w:proofErr w:type="gramEnd"/>
    </w:p>
    <w:p w:rsidR="00C65777" w:rsidRPr="00A91D65" w:rsidRDefault="00C65777" w:rsidP="00A91D65">
      <w:pPr>
        <w:autoSpaceDE w:val="0"/>
        <w:autoSpaceDN w:val="0"/>
        <w:adjustRightInd w:val="0"/>
        <w:spacing w:after="0" w:line="240" w:lineRule="auto"/>
        <w:ind w:firstLine="567"/>
        <w:jc w:val="both"/>
        <w:rPr>
          <w:rFonts w:ascii="Times New Roman" w:eastAsiaTheme="minorHAnsi" w:hAnsi="Times New Roman" w:cs="Times New Roman"/>
          <w:sz w:val="24"/>
          <w:szCs w:val="24"/>
        </w:rPr>
      </w:pPr>
      <w:r w:rsidRPr="00A91D65">
        <w:rPr>
          <w:rFonts w:ascii="Times New Roman" w:hAnsi="Times New Roman" w:cs="Times New Roman"/>
          <w:b/>
          <w:sz w:val="24"/>
          <w:szCs w:val="24"/>
        </w:rPr>
        <w:t>Дополнить статьей 60.1. следующего содержания:</w:t>
      </w:r>
    </w:p>
    <w:p w:rsidR="00C65777" w:rsidRPr="00A91D65" w:rsidRDefault="00C65777" w:rsidP="00A91D65">
      <w:pPr>
        <w:pStyle w:val="a5"/>
        <w:ind w:left="0" w:firstLine="567"/>
        <w:rPr>
          <w:rFonts w:ascii="Times New Roman" w:hAnsi="Times New Roman" w:cs="Times New Roman"/>
        </w:rPr>
      </w:pPr>
      <w:r w:rsidRPr="00A91D65">
        <w:rPr>
          <w:rFonts w:ascii="Times New Roman" w:hAnsi="Times New Roman" w:cs="Times New Roman"/>
        </w:rPr>
        <w:t>«</w:t>
      </w:r>
      <w:r w:rsidRPr="00A91D65">
        <w:rPr>
          <w:rFonts w:ascii="Times New Roman" w:hAnsi="Times New Roman" w:cs="Times New Roman"/>
          <w:bCs/>
        </w:rPr>
        <w:t>Статья 60.1.</w:t>
      </w:r>
      <w:r w:rsidRPr="00A91D65">
        <w:rPr>
          <w:rFonts w:ascii="Times New Roman" w:hAnsi="Times New Roman" w:cs="Times New Roman"/>
        </w:rPr>
        <w:t xml:space="preserve"> Финансовое и иное обеспечение реализации инициативных проектов</w:t>
      </w:r>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sz w:val="24"/>
          <w:szCs w:val="24"/>
        </w:rPr>
      </w:pPr>
      <w:bookmarkStart w:id="2" w:name="sub_5611"/>
      <w:r w:rsidRPr="00A91D65">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A91D65">
        <w:rPr>
          <w:rFonts w:ascii="Times New Roman" w:hAnsi="Times New Roman" w:cs="Times New Roman"/>
          <w:sz w:val="24"/>
          <w:szCs w:val="24"/>
        </w:rPr>
        <w:t>формируемые</w:t>
      </w:r>
      <w:proofErr w:type="gramEnd"/>
      <w:r w:rsidRPr="00A91D65">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sz w:val="24"/>
          <w:szCs w:val="24"/>
        </w:rPr>
      </w:pPr>
      <w:bookmarkStart w:id="3" w:name="sub_5612"/>
      <w:bookmarkEnd w:id="2"/>
      <w:r w:rsidRPr="00A91D65">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sz w:val="24"/>
          <w:szCs w:val="24"/>
        </w:rPr>
      </w:pPr>
      <w:bookmarkStart w:id="4" w:name="sub_5613"/>
      <w:bookmarkEnd w:id="3"/>
      <w:r w:rsidRPr="00A91D65">
        <w:rPr>
          <w:rFonts w:ascii="Times New Roman" w:hAnsi="Times New Roman" w:cs="Times New Roman"/>
          <w:sz w:val="24"/>
          <w:szCs w:val="24"/>
        </w:rPr>
        <w:t>3. В случае</w:t>
      </w:r>
      <w:proofErr w:type="gramStart"/>
      <w:r w:rsidRPr="00A91D65">
        <w:rPr>
          <w:rFonts w:ascii="Times New Roman" w:hAnsi="Times New Roman" w:cs="Times New Roman"/>
          <w:sz w:val="24"/>
          <w:szCs w:val="24"/>
        </w:rPr>
        <w:t>,</w:t>
      </w:r>
      <w:proofErr w:type="gramEnd"/>
      <w:r w:rsidRPr="00A91D65">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w:t>
      </w:r>
      <w:r w:rsidRPr="00A91D65">
        <w:rPr>
          <w:rFonts w:ascii="Times New Roman" w:hAnsi="Times New Roman" w:cs="Times New Roman"/>
          <w:sz w:val="24"/>
          <w:szCs w:val="24"/>
        </w:rPr>
        <w:lastRenderedPageBreak/>
        <w:t>проекта, указанные платежи подлежат возврату лицам (в том числе организациям), осуществившим их перечисление в местный бюджет.</w:t>
      </w:r>
    </w:p>
    <w:bookmarkEnd w:id="4"/>
    <w:p w:rsidR="00C65777" w:rsidRPr="00A91D65" w:rsidRDefault="00C65777" w:rsidP="00A91D65">
      <w:pPr>
        <w:autoSpaceDE w:val="0"/>
        <w:autoSpaceDN w:val="0"/>
        <w:adjustRightInd w:val="0"/>
        <w:spacing w:after="0" w:line="240" w:lineRule="auto"/>
        <w:ind w:firstLine="567"/>
        <w:jc w:val="both"/>
        <w:rPr>
          <w:rFonts w:ascii="Times New Roman" w:hAnsi="Times New Roman" w:cs="Times New Roman"/>
          <w:sz w:val="24"/>
          <w:szCs w:val="24"/>
        </w:rPr>
      </w:pPr>
      <w:r w:rsidRPr="00A91D65">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C65777" w:rsidRPr="00A91D65" w:rsidRDefault="00C65777" w:rsidP="00A91D65">
      <w:pPr>
        <w:autoSpaceDE w:val="0"/>
        <w:autoSpaceDN w:val="0"/>
        <w:adjustRightInd w:val="0"/>
        <w:spacing w:after="0" w:line="240" w:lineRule="auto"/>
        <w:ind w:firstLine="567"/>
        <w:jc w:val="both"/>
        <w:rPr>
          <w:rFonts w:ascii="Times New Roman" w:eastAsia="BatangChe" w:hAnsi="Times New Roman" w:cs="Times New Roman"/>
          <w:b/>
          <w:sz w:val="24"/>
          <w:szCs w:val="24"/>
        </w:rPr>
      </w:pPr>
      <w:bookmarkStart w:id="5" w:name="sub_5614"/>
      <w:r w:rsidRPr="00A91D65">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91D65">
        <w:rPr>
          <w:rFonts w:ascii="Times New Roman" w:hAnsi="Times New Roman" w:cs="Times New Roman"/>
          <w:sz w:val="24"/>
          <w:szCs w:val="24"/>
        </w:rPr>
        <w:t>.»</w:t>
      </w:r>
      <w:bookmarkEnd w:id="5"/>
      <w:r w:rsidRPr="00A91D65">
        <w:rPr>
          <w:rFonts w:ascii="Times New Roman" w:hAnsi="Times New Roman" w:cs="Times New Roman"/>
          <w:sz w:val="24"/>
          <w:szCs w:val="24"/>
        </w:rPr>
        <w:t>;</w:t>
      </w:r>
      <w:proofErr w:type="gramEnd"/>
    </w:p>
    <w:p w:rsidR="00C65777" w:rsidRPr="00A91D65" w:rsidRDefault="00C65777" w:rsidP="00A91D65">
      <w:pPr>
        <w:spacing w:after="0" w:line="240" w:lineRule="auto"/>
        <w:ind w:firstLine="709"/>
        <w:jc w:val="both"/>
        <w:rPr>
          <w:rFonts w:ascii="Times New Roman" w:hAnsi="Times New Roman" w:cs="Times New Roman"/>
          <w:sz w:val="24"/>
          <w:szCs w:val="24"/>
        </w:rPr>
      </w:pPr>
    </w:p>
    <w:p w:rsidR="00C65777" w:rsidRPr="00A91D65" w:rsidRDefault="00C65777" w:rsidP="00A91D65">
      <w:pPr>
        <w:spacing w:after="0" w:line="240" w:lineRule="auto"/>
        <w:ind w:firstLine="709"/>
        <w:jc w:val="both"/>
        <w:rPr>
          <w:rFonts w:ascii="Times New Roman" w:hAnsi="Times New Roman" w:cs="Times New Roman"/>
          <w:sz w:val="24"/>
          <w:szCs w:val="24"/>
        </w:rPr>
      </w:pPr>
    </w:p>
    <w:p w:rsidR="00C65777" w:rsidRPr="00A91D65" w:rsidRDefault="00C65777" w:rsidP="00A91D65">
      <w:pPr>
        <w:spacing w:after="0" w:line="240" w:lineRule="auto"/>
        <w:ind w:firstLine="709"/>
        <w:jc w:val="both"/>
        <w:rPr>
          <w:rFonts w:ascii="Times New Roman" w:eastAsia="Calibri" w:hAnsi="Times New Roman" w:cs="Times New Roman"/>
          <w:sz w:val="24"/>
          <w:szCs w:val="24"/>
          <w:lang w:eastAsia="en-US"/>
        </w:rPr>
      </w:pPr>
      <w:r w:rsidRPr="00A91D65">
        <w:rPr>
          <w:rFonts w:ascii="Times New Roman" w:hAnsi="Times New Roman" w:cs="Times New Roman"/>
          <w:sz w:val="24"/>
          <w:szCs w:val="24"/>
        </w:rPr>
        <w:t xml:space="preserve">2. В </w:t>
      </w:r>
      <w:r w:rsidRPr="00A91D65">
        <w:rPr>
          <w:rFonts w:ascii="Times New Roman" w:eastAsia="Calibri" w:hAnsi="Times New Roman" w:cs="Times New Roman"/>
          <w:sz w:val="24"/>
          <w:szCs w:val="24"/>
          <w:lang w:eastAsia="en-US"/>
        </w:rPr>
        <w:t xml:space="preserve">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w:t>
      </w:r>
      <w:r w:rsidRPr="00A91D65">
        <w:rPr>
          <w:rFonts w:ascii="Times New Roman" w:hAnsi="Times New Roman" w:cs="Times New Roman"/>
          <w:spacing w:val="-1"/>
          <w:sz w:val="24"/>
          <w:szCs w:val="24"/>
        </w:rPr>
        <w:t>«</w:t>
      </w:r>
      <w:proofErr w:type="spellStart"/>
      <w:r w:rsidRPr="00A91D65">
        <w:rPr>
          <w:rFonts w:ascii="Times New Roman" w:hAnsi="Times New Roman" w:cs="Times New Roman"/>
          <w:spacing w:val="-1"/>
          <w:sz w:val="24"/>
          <w:szCs w:val="24"/>
        </w:rPr>
        <w:t>Хохорск</w:t>
      </w:r>
      <w:proofErr w:type="spellEnd"/>
      <w:r w:rsidRPr="00A91D65">
        <w:rPr>
          <w:rFonts w:ascii="Times New Roman" w:hAnsi="Times New Roman" w:cs="Times New Roman"/>
          <w:spacing w:val="-1"/>
          <w:sz w:val="24"/>
          <w:szCs w:val="24"/>
        </w:rPr>
        <w:t xml:space="preserve">» </w:t>
      </w:r>
      <w:r w:rsidRPr="00A91D65">
        <w:rPr>
          <w:rFonts w:ascii="Times New Roman" w:eastAsia="Calibri" w:hAnsi="Times New Roman" w:cs="Times New Roman"/>
          <w:sz w:val="24"/>
          <w:szCs w:val="24"/>
          <w:lang w:eastAsia="en-US"/>
        </w:rPr>
        <w:t>на государственную регистрацию в Управление Министерства юстиции Российской Федерации по Иркутской области в течение 15 дней.</w:t>
      </w:r>
    </w:p>
    <w:p w:rsidR="00C65777" w:rsidRPr="00A91D65" w:rsidRDefault="00C65777" w:rsidP="00A91D65">
      <w:pPr>
        <w:spacing w:after="0" w:line="240" w:lineRule="auto"/>
        <w:ind w:firstLine="709"/>
        <w:jc w:val="both"/>
        <w:rPr>
          <w:rFonts w:ascii="Times New Roman" w:eastAsia="Calibri" w:hAnsi="Times New Roman" w:cs="Times New Roman"/>
          <w:sz w:val="24"/>
          <w:szCs w:val="24"/>
          <w:lang w:eastAsia="en-US"/>
        </w:rPr>
      </w:pPr>
      <w:r w:rsidRPr="00A91D65">
        <w:rPr>
          <w:rFonts w:ascii="Times New Roman" w:eastAsia="Calibri" w:hAnsi="Times New Roman" w:cs="Times New Roman"/>
          <w:sz w:val="24"/>
          <w:szCs w:val="24"/>
          <w:lang w:eastAsia="en-US"/>
        </w:rPr>
        <w:t xml:space="preserve">3. </w:t>
      </w:r>
      <w:proofErr w:type="gramStart"/>
      <w:r w:rsidRPr="00A91D65">
        <w:rPr>
          <w:rFonts w:ascii="Times New Roman" w:eastAsia="Calibri" w:hAnsi="Times New Roman" w:cs="Times New Roman"/>
          <w:sz w:val="24"/>
          <w:szCs w:val="24"/>
          <w:lang w:eastAsia="en-US"/>
        </w:rPr>
        <w:t xml:space="preserve">Главе муниципального образования </w:t>
      </w:r>
      <w:r w:rsidRPr="00A91D65">
        <w:rPr>
          <w:rFonts w:ascii="Times New Roman" w:hAnsi="Times New Roman" w:cs="Times New Roman"/>
          <w:spacing w:val="-1"/>
          <w:sz w:val="24"/>
          <w:szCs w:val="24"/>
        </w:rPr>
        <w:t>«</w:t>
      </w:r>
      <w:proofErr w:type="spellStart"/>
      <w:r w:rsidRPr="00A91D65">
        <w:rPr>
          <w:rFonts w:ascii="Times New Roman" w:hAnsi="Times New Roman" w:cs="Times New Roman"/>
          <w:spacing w:val="-1"/>
          <w:sz w:val="24"/>
          <w:szCs w:val="24"/>
        </w:rPr>
        <w:t>Хохорск</w:t>
      </w:r>
      <w:proofErr w:type="spellEnd"/>
      <w:r w:rsidRPr="00A91D65">
        <w:rPr>
          <w:rFonts w:ascii="Times New Roman" w:hAnsi="Times New Roman" w:cs="Times New Roman"/>
          <w:spacing w:val="-1"/>
          <w:sz w:val="24"/>
          <w:szCs w:val="24"/>
        </w:rPr>
        <w:t>»</w:t>
      </w:r>
      <w:r w:rsidRPr="00A91D65">
        <w:rPr>
          <w:rFonts w:ascii="Times New Roman" w:eastAsia="Calibri" w:hAnsi="Times New Roman" w:cs="Times New Roman"/>
          <w:sz w:val="24"/>
          <w:szCs w:val="24"/>
          <w:lang w:eastAsia="en-US"/>
        </w:rPr>
        <w:t xml:space="preserve"> опубликовать муниципальный правовой акт муниципального образования </w:t>
      </w:r>
      <w:r w:rsidRPr="00A91D65">
        <w:rPr>
          <w:rFonts w:ascii="Times New Roman" w:hAnsi="Times New Roman" w:cs="Times New Roman"/>
          <w:spacing w:val="-1"/>
          <w:sz w:val="24"/>
          <w:szCs w:val="24"/>
        </w:rPr>
        <w:t>«</w:t>
      </w:r>
      <w:proofErr w:type="spellStart"/>
      <w:r w:rsidRPr="00A91D65">
        <w:rPr>
          <w:rFonts w:ascii="Times New Roman" w:hAnsi="Times New Roman" w:cs="Times New Roman"/>
          <w:spacing w:val="-1"/>
          <w:sz w:val="24"/>
          <w:szCs w:val="24"/>
        </w:rPr>
        <w:t>Хохорск</w:t>
      </w:r>
      <w:proofErr w:type="spellEnd"/>
      <w:r w:rsidRPr="00A91D65">
        <w:rPr>
          <w:rFonts w:ascii="Times New Roman" w:hAnsi="Times New Roman" w:cs="Times New Roman"/>
          <w:spacing w:val="-1"/>
          <w:sz w:val="24"/>
          <w:szCs w:val="24"/>
        </w:rPr>
        <w:t xml:space="preserve">» </w:t>
      </w:r>
      <w:r w:rsidRPr="00A91D65">
        <w:rPr>
          <w:rFonts w:ascii="Times New Roman" w:eastAsia="Calibri" w:hAnsi="Times New Roman" w:cs="Times New Roman"/>
          <w:sz w:val="24"/>
          <w:szCs w:val="24"/>
          <w:lang w:eastAsia="en-US"/>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A91D65">
        <w:rPr>
          <w:rFonts w:ascii="Times New Roman" w:hAnsi="Times New Roman" w:cs="Times New Roman"/>
          <w:spacing w:val="-1"/>
          <w:sz w:val="24"/>
          <w:szCs w:val="24"/>
        </w:rPr>
        <w:t>«</w:t>
      </w:r>
      <w:proofErr w:type="spellStart"/>
      <w:r w:rsidRPr="00A91D65">
        <w:rPr>
          <w:rFonts w:ascii="Times New Roman" w:hAnsi="Times New Roman" w:cs="Times New Roman"/>
          <w:spacing w:val="-1"/>
          <w:sz w:val="24"/>
          <w:szCs w:val="24"/>
        </w:rPr>
        <w:t>Хохорск</w:t>
      </w:r>
      <w:proofErr w:type="spellEnd"/>
      <w:r w:rsidRPr="00A91D65">
        <w:rPr>
          <w:rFonts w:ascii="Times New Roman" w:hAnsi="Times New Roman" w:cs="Times New Roman"/>
          <w:spacing w:val="-1"/>
          <w:sz w:val="24"/>
          <w:szCs w:val="24"/>
        </w:rPr>
        <w:t>»</w:t>
      </w:r>
      <w:r w:rsidRPr="00A91D65">
        <w:rPr>
          <w:rFonts w:ascii="Times New Roman" w:eastAsia="Calibri" w:hAnsi="Times New Roman" w:cs="Times New Roman"/>
          <w:sz w:val="24"/>
          <w:szCs w:val="24"/>
          <w:lang w:eastAsia="en-US"/>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C65777" w:rsidRPr="00A91D65" w:rsidRDefault="00C65777" w:rsidP="00A91D65">
      <w:pPr>
        <w:spacing w:after="0" w:line="240" w:lineRule="auto"/>
        <w:ind w:firstLine="708"/>
        <w:jc w:val="both"/>
        <w:rPr>
          <w:rFonts w:ascii="Times New Roman" w:hAnsi="Times New Roman" w:cs="Times New Roman"/>
          <w:sz w:val="24"/>
          <w:szCs w:val="24"/>
        </w:rPr>
      </w:pPr>
      <w:r w:rsidRPr="00A91D65">
        <w:rPr>
          <w:rFonts w:ascii="Times New Roman" w:hAnsi="Times New Roman" w:cs="Times New Roman"/>
          <w:sz w:val="24"/>
          <w:szCs w:val="24"/>
        </w:rPr>
        <w:t>4. Настоящее решение вступает в силу после государственной регистрации и опубликования в  Вестнике  муниципального образования «</w:t>
      </w:r>
      <w:proofErr w:type="spellStart"/>
      <w:r w:rsidRPr="00A91D65">
        <w:rPr>
          <w:rFonts w:ascii="Times New Roman" w:hAnsi="Times New Roman" w:cs="Times New Roman"/>
          <w:sz w:val="24"/>
          <w:szCs w:val="24"/>
        </w:rPr>
        <w:t>Хохорск</w:t>
      </w:r>
      <w:proofErr w:type="spellEnd"/>
      <w:r w:rsidRPr="00A91D65">
        <w:rPr>
          <w:rFonts w:ascii="Times New Roman" w:hAnsi="Times New Roman" w:cs="Times New Roman"/>
          <w:sz w:val="24"/>
          <w:szCs w:val="24"/>
        </w:rPr>
        <w:t>».</w:t>
      </w:r>
    </w:p>
    <w:p w:rsidR="00C65777" w:rsidRPr="00A91D65" w:rsidRDefault="00C65777" w:rsidP="00A91D65">
      <w:pPr>
        <w:spacing w:after="0" w:line="240" w:lineRule="auto"/>
        <w:ind w:firstLine="708"/>
        <w:jc w:val="both"/>
        <w:rPr>
          <w:rFonts w:ascii="Times New Roman" w:hAnsi="Times New Roman" w:cs="Times New Roman"/>
          <w:sz w:val="24"/>
          <w:szCs w:val="24"/>
        </w:rPr>
      </w:pPr>
      <w:r w:rsidRPr="00A91D65">
        <w:rPr>
          <w:rFonts w:ascii="Times New Roman" w:hAnsi="Times New Roman" w:cs="Times New Roman"/>
          <w:sz w:val="24"/>
          <w:szCs w:val="24"/>
        </w:rPr>
        <w:t>5. Ответственность за исполнение настоящего решения возложить на Главу муниципального образования «</w:t>
      </w:r>
      <w:proofErr w:type="spellStart"/>
      <w:r w:rsidRPr="00A91D65">
        <w:rPr>
          <w:rFonts w:ascii="Times New Roman" w:hAnsi="Times New Roman" w:cs="Times New Roman"/>
          <w:sz w:val="24"/>
          <w:szCs w:val="24"/>
        </w:rPr>
        <w:t>Хохорск</w:t>
      </w:r>
      <w:proofErr w:type="spellEnd"/>
      <w:r w:rsidRPr="00A91D65">
        <w:rPr>
          <w:rFonts w:ascii="Times New Roman" w:hAnsi="Times New Roman" w:cs="Times New Roman"/>
          <w:sz w:val="24"/>
          <w:szCs w:val="24"/>
        </w:rPr>
        <w:t>».</w:t>
      </w:r>
    </w:p>
    <w:p w:rsidR="00C65777" w:rsidRPr="00A91D65" w:rsidRDefault="00C65777" w:rsidP="00A91D65">
      <w:pPr>
        <w:spacing w:after="0" w:line="240" w:lineRule="auto"/>
        <w:jc w:val="both"/>
        <w:rPr>
          <w:rFonts w:ascii="Times New Roman" w:hAnsi="Times New Roman" w:cs="Times New Roman"/>
          <w:b/>
          <w:sz w:val="24"/>
          <w:szCs w:val="24"/>
        </w:rPr>
      </w:pPr>
    </w:p>
    <w:p w:rsidR="00C65777" w:rsidRPr="00A91D65" w:rsidRDefault="00C65777" w:rsidP="00A91D65">
      <w:pPr>
        <w:spacing w:after="0" w:line="240" w:lineRule="auto"/>
        <w:jc w:val="both"/>
        <w:rPr>
          <w:rFonts w:ascii="Times New Roman" w:hAnsi="Times New Roman" w:cs="Times New Roman"/>
          <w:b/>
          <w:sz w:val="24"/>
          <w:szCs w:val="24"/>
        </w:rPr>
      </w:pPr>
    </w:p>
    <w:p w:rsidR="00C65777" w:rsidRPr="00A91D65" w:rsidRDefault="00C65777" w:rsidP="00A91D65">
      <w:pPr>
        <w:spacing w:after="0" w:line="240" w:lineRule="auto"/>
        <w:jc w:val="both"/>
        <w:rPr>
          <w:rFonts w:ascii="Times New Roman" w:hAnsi="Times New Roman" w:cs="Times New Roman"/>
          <w:b/>
          <w:sz w:val="24"/>
          <w:szCs w:val="24"/>
        </w:rPr>
      </w:pPr>
    </w:p>
    <w:p w:rsidR="00C65777" w:rsidRPr="00A91D65" w:rsidRDefault="00C65777" w:rsidP="00A91D65">
      <w:pPr>
        <w:spacing w:after="0" w:line="240" w:lineRule="auto"/>
        <w:jc w:val="both"/>
        <w:rPr>
          <w:rFonts w:ascii="Times New Roman" w:hAnsi="Times New Roman" w:cs="Times New Roman"/>
          <w:sz w:val="24"/>
          <w:szCs w:val="24"/>
        </w:rPr>
      </w:pPr>
      <w:r w:rsidRPr="00A91D65">
        <w:rPr>
          <w:rFonts w:ascii="Times New Roman" w:hAnsi="Times New Roman" w:cs="Times New Roman"/>
          <w:sz w:val="24"/>
          <w:szCs w:val="24"/>
        </w:rPr>
        <w:t xml:space="preserve">Председатель Думы, </w:t>
      </w:r>
    </w:p>
    <w:p w:rsidR="00C65777" w:rsidRPr="00A91D65" w:rsidRDefault="00C65777" w:rsidP="00A91D65">
      <w:pPr>
        <w:spacing w:after="0" w:line="240" w:lineRule="auto"/>
        <w:jc w:val="both"/>
        <w:rPr>
          <w:rFonts w:ascii="Times New Roman" w:hAnsi="Times New Roman" w:cs="Times New Roman"/>
          <w:sz w:val="24"/>
          <w:szCs w:val="24"/>
        </w:rPr>
      </w:pPr>
      <w:r w:rsidRPr="00A91D65">
        <w:rPr>
          <w:rFonts w:ascii="Times New Roman" w:hAnsi="Times New Roman" w:cs="Times New Roman"/>
          <w:sz w:val="24"/>
          <w:szCs w:val="24"/>
        </w:rPr>
        <w:t>Глава  муниципального образования «</w:t>
      </w:r>
      <w:proofErr w:type="spellStart"/>
      <w:r w:rsidRPr="00A91D65">
        <w:rPr>
          <w:rFonts w:ascii="Times New Roman" w:hAnsi="Times New Roman" w:cs="Times New Roman"/>
          <w:sz w:val="24"/>
          <w:szCs w:val="24"/>
        </w:rPr>
        <w:t>Хохорск</w:t>
      </w:r>
      <w:proofErr w:type="spellEnd"/>
      <w:r w:rsidRPr="00A91D65">
        <w:rPr>
          <w:rFonts w:ascii="Times New Roman" w:hAnsi="Times New Roman" w:cs="Times New Roman"/>
          <w:sz w:val="24"/>
          <w:szCs w:val="24"/>
        </w:rPr>
        <w:t xml:space="preserve">»                                     </w:t>
      </w:r>
    </w:p>
    <w:p w:rsidR="00C65777" w:rsidRPr="00A91D65" w:rsidRDefault="00C65777" w:rsidP="00A91D65">
      <w:pPr>
        <w:spacing w:after="0" w:line="240" w:lineRule="auto"/>
        <w:jc w:val="both"/>
        <w:rPr>
          <w:rFonts w:ascii="Times New Roman" w:hAnsi="Times New Roman" w:cs="Times New Roman"/>
          <w:sz w:val="24"/>
          <w:szCs w:val="24"/>
        </w:rPr>
      </w:pPr>
      <w:r w:rsidRPr="00A91D65">
        <w:rPr>
          <w:rFonts w:ascii="Times New Roman" w:hAnsi="Times New Roman" w:cs="Times New Roman"/>
          <w:sz w:val="24"/>
          <w:szCs w:val="24"/>
        </w:rPr>
        <w:t xml:space="preserve">В.А. </w:t>
      </w:r>
      <w:proofErr w:type="spellStart"/>
      <w:r w:rsidRPr="00A91D65">
        <w:rPr>
          <w:rFonts w:ascii="Times New Roman" w:hAnsi="Times New Roman" w:cs="Times New Roman"/>
          <w:sz w:val="24"/>
          <w:szCs w:val="24"/>
        </w:rPr>
        <w:t>Барлуков</w:t>
      </w:r>
      <w:proofErr w:type="spellEnd"/>
    </w:p>
    <w:p w:rsidR="00C65777" w:rsidRPr="00A91D65" w:rsidRDefault="00C65777" w:rsidP="00A91D65">
      <w:pPr>
        <w:spacing w:after="0" w:line="240" w:lineRule="auto"/>
        <w:jc w:val="both"/>
        <w:rPr>
          <w:rFonts w:ascii="Times New Roman" w:hAnsi="Times New Roman" w:cs="Times New Roman"/>
          <w:sz w:val="24"/>
          <w:szCs w:val="24"/>
        </w:rPr>
      </w:pPr>
    </w:p>
    <w:p w:rsidR="003255CB" w:rsidRPr="00A91D65" w:rsidRDefault="003255CB" w:rsidP="00A91D65">
      <w:pPr>
        <w:spacing w:after="0" w:line="240" w:lineRule="auto"/>
        <w:rPr>
          <w:rFonts w:ascii="Times New Roman" w:hAnsi="Times New Roman" w:cs="Times New Roman"/>
          <w:sz w:val="24"/>
          <w:szCs w:val="24"/>
        </w:rPr>
      </w:pPr>
    </w:p>
    <w:sectPr w:rsidR="003255CB" w:rsidRPr="00A91D65" w:rsidSect="00DC0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65777"/>
    <w:rsid w:val="002113DC"/>
    <w:rsid w:val="003255CB"/>
    <w:rsid w:val="003601EF"/>
    <w:rsid w:val="00A91D65"/>
    <w:rsid w:val="00BA2B0A"/>
    <w:rsid w:val="00C52FA1"/>
    <w:rsid w:val="00C65777"/>
    <w:rsid w:val="00D5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7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777"/>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rsid w:val="00C65777"/>
    <w:pPr>
      <w:snapToGrid w:val="0"/>
      <w:spacing w:after="0" w:line="240" w:lineRule="auto"/>
    </w:pPr>
    <w:rPr>
      <w:rFonts w:ascii="Courier New" w:eastAsia="Times New Roman" w:hAnsi="Courier New" w:cs="Times New Roman"/>
      <w:sz w:val="20"/>
      <w:szCs w:val="20"/>
      <w:lang w:eastAsia="ru-RU"/>
    </w:rPr>
  </w:style>
  <w:style w:type="paragraph" w:styleId="a4">
    <w:name w:val="Normal (Web)"/>
    <w:aliases w:val="Обычный (веб) Знак Знак1,Обычный (веб) Знак Знак Знак,Знак2 Знак2 Знак Знак,Обычный (веб) Знак1 Знак Знак Знак,Знак2 Знак1 Знак1 Знак Знак"/>
    <w:basedOn w:val="a"/>
    <w:uiPriority w:val="99"/>
    <w:unhideWhenUsed/>
    <w:rsid w:val="00C657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аголовок статьи"/>
    <w:basedOn w:val="a"/>
    <w:next w:val="a"/>
    <w:uiPriority w:val="99"/>
    <w:rsid w:val="00C65777"/>
    <w:pPr>
      <w:autoSpaceDE w:val="0"/>
      <w:autoSpaceDN w:val="0"/>
      <w:adjustRightInd w:val="0"/>
      <w:spacing w:after="0" w:line="240" w:lineRule="auto"/>
      <w:ind w:left="1612" w:hanging="892"/>
      <w:jc w:val="both"/>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2254</Words>
  <Characters>12853</Characters>
  <Application>Microsoft Office Word</Application>
  <DocSecurity>0</DocSecurity>
  <Lines>107</Lines>
  <Paragraphs>30</Paragraphs>
  <ScaleCrop>false</ScaleCrop>
  <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Taphaeva_ER</dc:creator>
  <cp:keywords/>
  <dc:description/>
  <cp:lastModifiedBy>Лилия Гараева</cp:lastModifiedBy>
  <cp:revision>5</cp:revision>
  <dcterms:created xsi:type="dcterms:W3CDTF">2022-09-20T06:34:00Z</dcterms:created>
  <dcterms:modified xsi:type="dcterms:W3CDTF">2022-09-21T00:57:00Z</dcterms:modified>
</cp:coreProperties>
</file>